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A18" w:rsidRPr="00D518C8" w:rsidRDefault="00587A18" w:rsidP="00587A18">
      <w:pPr>
        <w:ind w:firstLine="360"/>
        <w:rPr>
          <w:rFonts w:ascii="Gill Sans" w:hAnsi="Gill Sans"/>
          <w:b/>
          <w:color w:val="FF0000"/>
        </w:rPr>
      </w:pPr>
      <w:r w:rsidRPr="00D518C8">
        <w:rPr>
          <w:rFonts w:ascii="Gill Sans" w:hAnsi="Gill Sans"/>
          <w:b/>
          <w:color w:val="FF0000"/>
        </w:rPr>
        <w:t>STOK MODÜLÜ</w:t>
      </w:r>
    </w:p>
    <w:p w:rsidR="00587A18" w:rsidRPr="00D518C8" w:rsidRDefault="00587A18" w:rsidP="00587A18">
      <w:pPr>
        <w:ind w:left="708"/>
        <w:rPr>
          <w:rFonts w:ascii="Gill Sans" w:hAnsi="Gill Sans"/>
          <w:b/>
          <w:color w:val="000000"/>
        </w:rPr>
      </w:pPr>
      <w:proofErr w:type="gramStart"/>
      <w:r w:rsidRPr="00D518C8">
        <w:rPr>
          <w:rFonts w:ascii="Gill Sans" w:hAnsi="Gill Sans"/>
          <w:b/>
          <w:bCs/>
          <w:color w:val="FF0000"/>
        </w:rPr>
        <w:t>ETA:STOK</w:t>
      </w:r>
      <w:proofErr w:type="gramEnd"/>
      <w:r w:rsidRPr="00D518C8">
        <w:rPr>
          <w:rFonts w:ascii="Gill Sans" w:hAnsi="Gill Sans"/>
          <w:b/>
          <w:bCs/>
          <w:color w:val="FF0000"/>
        </w:rPr>
        <w:t>:</w:t>
      </w:r>
      <w:r w:rsidRPr="00D518C8">
        <w:rPr>
          <w:rFonts w:ascii="Gill Sans" w:hAnsi="Gill Sans"/>
          <w:b/>
          <w:color w:val="FF0000"/>
        </w:rPr>
        <w:t xml:space="preserve"> </w:t>
      </w:r>
      <w:r w:rsidRPr="00D518C8">
        <w:rPr>
          <w:rFonts w:ascii="Gill Sans" w:hAnsi="Gill Sans"/>
          <w:b/>
          <w:color w:val="000000"/>
        </w:rPr>
        <w:t>Stok kart açma ve hareket işlemlerinin bilgisayarda takip edilmesine imkan tanıyan bir program modülüdür.</w:t>
      </w: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rPr>
      </w:pPr>
      <w:r w:rsidRPr="00D518C8">
        <w:rPr>
          <w:rFonts w:ascii="Gill Sans" w:hAnsi="Gill Sans"/>
          <w:b/>
          <w:color w:val="FF0000"/>
        </w:rPr>
        <w:t xml:space="preserve">YENİ STOK KARTI </w:t>
      </w:r>
      <w:proofErr w:type="gramStart"/>
      <w:r w:rsidRPr="00D518C8">
        <w:rPr>
          <w:rFonts w:ascii="Gill Sans" w:hAnsi="Gill Sans"/>
          <w:b/>
          <w:color w:val="FF0000"/>
        </w:rPr>
        <w:t xml:space="preserve">AÇMA : </w:t>
      </w:r>
      <w:r w:rsidRPr="00D518C8">
        <w:rPr>
          <w:rFonts w:ascii="Gill Sans" w:hAnsi="Gill Sans"/>
          <w:b/>
        </w:rPr>
        <w:t>Bu</w:t>
      </w:r>
      <w:proofErr w:type="gramEnd"/>
      <w:r w:rsidRPr="00D518C8">
        <w:rPr>
          <w:rFonts w:ascii="Gill Sans" w:hAnsi="Gill Sans"/>
          <w:b/>
        </w:rPr>
        <w:t xml:space="preserve"> menü stok kartlarının</w:t>
      </w:r>
      <w:r w:rsidRPr="00D518C8">
        <w:rPr>
          <w:rFonts w:ascii="Gill Sans" w:hAnsi="Gill Sans"/>
          <w:b/>
          <w:color w:val="000000"/>
        </w:rPr>
        <w:t xml:space="preserve"> </w:t>
      </w:r>
      <w:r w:rsidRPr="00D518C8">
        <w:rPr>
          <w:rFonts w:ascii="Gill Sans" w:hAnsi="Gill Sans"/>
          <w:b/>
        </w:rPr>
        <w:t>sisteme kaydedilmesi için kullanılır.</w:t>
      </w:r>
    </w:p>
    <w:p w:rsidR="00587A18" w:rsidRPr="00D518C8" w:rsidRDefault="00587A18" w:rsidP="00587A18">
      <w:pPr>
        <w:ind w:left="708"/>
        <w:rPr>
          <w:rFonts w:ascii="Gill Sans" w:hAnsi="Gill Sans"/>
          <w:b/>
        </w:rPr>
      </w:pPr>
    </w:p>
    <w:p w:rsidR="00587A18" w:rsidRPr="00D518C8" w:rsidRDefault="00587A18" w:rsidP="00587A18">
      <w:pPr>
        <w:ind w:left="708"/>
        <w:rPr>
          <w:rFonts w:ascii="Gill Sans" w:hAnsi="Gill Sans"/>
          <w:b/>
          <w:color w:val="000000"/>
        </w:rPr>
      </w:pPr>
      <w:r w:rsidRPr="00D518C8">
        <w:rPr>
          <w:rFonts w:ascii="Gill Sans" w:hAnsi="Gill Sans"/>
          <w:b/>
          <w:color w:val="000000"/>
        </w:rPr>
        <w:t xml:space="preserve">Stok Modülü Mouse ile çift tıklanır. Daha sonra </w:t>
      </w:r>
      <w:r w:rsidRPr="00D518C8">
        <w:rPr>
          <w:rFonts w:ascii="Gill Sans" w:hAnsi="Gill Sans"/>
          <w:b/>
          <w:color w:val="FF0000"/>
        </w:rPr>
        <w:t>Stok Kartı</w:t>
      </w:r>
      <w:r w:rsidRPr="00D518C8">
        <w:rPr>
          <w:rFonts w:ascii="Gill Sans" w:hAnsi="Gill Sans"/>
          <w:b/>
          <w:color w:val="000000"/>
        </w:rPr>
        <w:t xml:space="preserve"> – </w:t>
      </w:r>
      <w:r w:rsidRPr="00D518C8">
        <w:rPr>
          <w:rFonts w:ascii="Gill Sans" w:hAnsi="Gill Sans"/>
          <w:b/>
          <w:color w:val="FF0000"/>
        </w:rPr>
        <w:t>Yeni Kart</w:t>
      </w:r>
      <w:r w:rsidRPr="00D518C8">
        <w:rPr>
          <w:rFonts w:ascii="Gill Sans" w:hAnsi="Gill Sans"/>
          <w:b/>
          <w:color w:val="000000"/>
        </w:rPr>
        <w:t xml:space="preserve"> bölümünden kart açma ekranına geçilir. Şekil-1</w:t>
      </w:r>
    </w:p>
    <w:p w:rsidR="00587A18" w:rsidRPr="00D518C8" w:rsidRDefault="00587A18" w:rsidP="00587A18">
      <w:pPr>
        <w:ind w:left="708"/>
        <w:rPr>
          <w:rFonts w:ascii="Gill Sans" w:hAnsi="Gill Sans"/>
          <w:b/>
          <w:color w:val="000000"/>
        </w:rPr>
      </w:pPr>
    </w:p>
    <w:p w:rsidR="00587A18" w:rsidRPr="00D518C8" w:rsidRDefault="00587A18" w:rsidP="00587A18">
      <w:pPr>
        <w:ind w:left="708"/>
        <w:rPr>
          <w:rFonts w:ascii="Gill Sans" w:hAnsi="Gill Sans"/>
          <w:b/>
          <w:color w:val="000000"/>
        </w:rPr>
      </w:pPr>
      <w:r>
        <w:rPr>
          <w:rFonts w:ascii="Gill Sans" w:hAnsi="Gill Sans"/>
          <w:b/>
          <w:noProof/>
          <w:color w:val="000000"/>
        </w:rPr>
        <w:drawing>
          <wp:inline distT="0" distB="0" distL="0" distR="0">
            <wp:extent cx="4011295" cy="2242820"/>
            <wp:effectExtent l="0" t="0" r="8255" b="508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11295" cy="2242820"/>
                    </a:xfrm>
                    <a:prstGeom prst="rect">
                      <a:avLst/>
                    </a:prstGeom>
                    <a:noFill/>
                    <a:ln>
                      <a:noFill/>
                    </a:ln>
                  </pic:spPr>
                </pic:pic>
              </a:graphicData>
            </a:graphic>
          </wp:inline>
        </w:drawing>
      </w:r>
    </w:p>
    <w:p w:rsidR="00587A18" w:rsidRPr="00D518C8" w:rsidRDefault="00587A18" w:rsidP="00587A18">
      <w:pPr>
        <w:ind w:left="360"/>
        <w:rPr>
          <w:rFonts w:ascii="Gill Sans" w:hAnsi="Gill Sans"/>
          <w:b/>
        </w:rPr>
      </w:pPr>
      <w:r w:rsidRPr="00D518C8">
        <w:rPr>
          <w:rFonts w:ascii="Gill Sans" w:hAnsi="Gill Sans"/>
          <w:b/>
        </w:rPr>
        <w:t xml:space="preserve"> </w:t>
      </w:r>
      <w:r w:rsidRPr="00D518C8">
        <w:rPr>
          <w:rFonts w:ascii="Gill Sans" w:hAnsi="Gill Sans"/>
          <w:b/>
          <w:color w:val="000000"/>
        </w:rPr>
        <w:tab/>
      </w:r>
      <w:r w:rsidRPr="00D518C8">
        <w:rPr>
          <w:rFonts w:ascii="Gill Sans" w:hAnsi="Gill Sans"/>
          <w:b/>
          <w:color w:val="000000"/>
        </w:rPr>
        <w:tab/>
      </w:r>
      <w:r w:rsidRPr="00D518C8">
        <w:rPr>
          <w:rFonts w:ascii="Gill Sans" w:hAnsi="Gill Sans"/>
          <w:b/>
          <w:color w:val="000000"/>
        </w:rPr>
        <w:tab/>
      </w:r>
      <w:r w:rsidRPr="00D518C8">
        <w:rPr>
          <w:rFonts w:ascii="Gill Sans" w:hAnsi="Gill Sans"/>
          <w:b/>
          <w:color w:val="000000"/>
        </w:rPr>
        <w:tab/>
      </w:r>
      <w:r w:rsidRPr="00D518C8">
        <w:rPr>
          <w:rFonts w:ascii="Gill Sans" w:hAnsi="Gill Sans"/>
          <w:b/>
          <w:color w:val="000000"/>
        </w:rPr>
        <w:tab/>
      </w:r>
      <w:r w:rsidRPr="00D518C8">
        <w:rPr>
          <w:rFonts w:ascii="Gill Sans" w:hAnsi="Gill Sans"/>
          <w:b/>
        </w:rPr>
        <w:t>(Şekil-1)</w:t>
      </w:r>
    </w:p>
    <w:p w:rsidR="00587A18" w:rsidRPr="00D518C8" w:rsidRDefault="00587A18" w:rsidP="00587A18">
      <w:pPr>
        <w:ind w:firstLine="708"/>
        <w:rPr>
          <w:rFonts w:ascii="Gill Sans" w:hAnsi="Gill Sans"/>
          <w:b/>
          <w:color w:val="000000"/>
        </w:rPr>
      </w:pPr>
      <w:r w:rsidRPr="00D518C8">
        <w:rPr>
          <w:rFonts w:ascii="Gill Sans" w:hAnsi="Gill Sans"/>
          <w:b/>
          <w:color w:val="000000"/>
        </w:rPr>
        <w:t>Yeni kart açma ekranında bulunan aşağıdaki bazı alanları inceleyelim.</w:t>
      </w:r>
    </w:p>
    <w:p w:rsidR="00587A18" w:rsidRPr="00D518C8" w:rsidRDefault="00587A18" w:rsidP="00587A18">
      <w:pPr>
        <w:rPr>
          <w:rFonts w:ascii="Gill Sans" w:hAnsi="Gill Sans"/>
          <w:b/>
          <w:color w:val="000000"/>
        </w:rPr>
      </w:pPr>
    </w:p>
    <w:p w:rsidR="00587A18" w:rsidRPr="00D518C8" w:rsidRDefault="00587A18" w:rsidP="00587A18">
      <w:pPr>
        <w:ind w:firstLine="708"/>
        <w:rPr>
          <w:rFonts w:ascii="Gill Sans" w:hAnsi="Gill Sans"/>
          <w:b/>
        </w:rPr>
      </w:pPr>
      <w:r w:rsidRPr="00D518C8">
        <w:rPr>
          <w:rFonts w:ascii="Gill Sans" w:hAnsi="Gill Sans"/>
          <w:b/>
        </w:rPr>
        <w:t>Stok Kodu</w:t>
      </w:r>
      <w:r w:rsidRPr="00D518C8">
        <w:rPr>
          <w:rFonts w:ascii="Gill Sans" w:hAnsi="Gill Sans"/>
          <w:b/>
        </w:rPr>
        <w:tab/>
      </w:r>
      <w:r w:rsidRPr="00D518C8">
        <w:rPr>
          <w:rFonts w:ascii="Gill Sans" w:hAnsi="Gill Sans"/>
          <w:b/>
        </w:rPr>
        <w:tab/>
      </w:r>
    </w:p>
    <w:p w:rsidR="00587A18" w:rsidRPr="00D518C8" w:rsidRDefault="00587A18" w:rsidP="00587A18">
      <w:pPr>
        <w:ind w:firstLine="708"/>
        <w:rPr>
          <w:rFonts w:ascii="Gill Sans" w:hAnsi="Gill Sans"/>
          <w:b/>
        </w:rPr>
      </w:pPr>
      <w:r w:rsidRPr="00D518C8">
        <w:rPr>
          <w:rFonts w:ascii="Gill Sans" w:hAnsi="Gill Sans"/>
          <w:b/>
        </w:rPr>
        <w:t>Cinsi</w:t>
      </w:r>
      <w:r w:rsidRPr="00D518C8">
        <w:rPr>
          <w:rFonts w:ascii="Gill Sans" w:hAnsi="Gill Sans"/>
          <w:b/>
        </w:rPr>
        <w:tab/>
      </w:r>
      <w:r w:rsidRPr="00D518C8">
        <w:rPr>
          <w:rFonts w:ascii="Gill Sans" w:hAnsi="Gill Sans"/>
          <w:b/>
        </w:rPr>
        <w:tab/>
      </w:r>
      <w:r w:rsidRPr="00D518C8">
        <w:rPr>
          <w:rFonts w:ascii="Gill Sans" w:hAnsi="Gill Sans"/>
          <w:b/>
        </w:rPr>
        <w:tab/>
      </w:r>
    </w:p>
    <w:p w:rsidR="00587A18" w:rsidRPr="00D518C8" w:rsidRDefault="00587A18" w:rsidP="00587A18">
      <w:pPr>
        <w:ind w:firstLine="708"/>
        <w:rPr>
          <w:rFonts w:ascii="Gill Sans" w:hAnsi="Gill Sans"/>
          <w:b/>
        </w:rPr>
      </w:pPr>
      <w:r w:rsidRPr="00D518C8">
        <w:rPr>
          <w:rFonts w:ascii="Gill Sans" w:hAnsi="Gill Sans"/>
          <w:b/>
        </w:rPr>
        <w:t>Birim</w:t>
      </w:r>
      <w:r w:rsidRPr="00D518C8">
        <w:rPr>
          <w:rFonts w:ascii="Gill Sans" w:hAnsi="Gill Sans"/>
          <w:b/>
        </w:rPr>
        <w:tab/>
      </w:r>
      <w:r w:rsidRPr="00D518C8">
        <w:rPr>
          <w:rFonts w:ascii="Gill Sans" w:hAnsi="Gill Sans"/>
          <w:b/>
        </w:rPr>
        <w:tab/>
      </w:r>
      <w:r w:rsidRPr="00D518C8">
        <w:rPr>
          <w:rFonts w:ascii="Gill Sans" w:hAnsi="Gill Sans"/>
          <w:b/>
        </w:rPr>
        <w:tab/>
      </w:r>
    </w:p>
    <w:p w:rsidR="00587A18" w:rsidRPr="00D518C8" w:rsidRDefault="00587A18" w:rsidP="00587A18">
      <w:pPr>
        <w:ind w:firstLine="708"/>
        <w:rPr>
          <w:rFonts w:ascii="Gill Sans" w:hAnsi="Gill Sans"/>
          <w:b/>
        </w:rPr>
      </w:pPr>
      <w:r w:rsidRPr="00D518C8">
        <w:rPr>
          <w:rFonts w:ascii="Gill Sans" w:hAnsi="Gill Sans"/>
          <w:b/>
        </w:rPr>
        <w:t>2.Birim</w:t>
      </w:r>
      <w:r w:rsidRPr="00D518C8">
        <w:rPr>
          <w:rFonts w:ascii="Gill Sans" w:hAnsi="Gill Sans"/>
          <w:b/>
        </w:rPr>
        <w:tab/>
      </w:r>
      <w:r w:rsidRPr="00D518C8">
        <w:rPr>
          <w:rFonts w:ascii="Gill Sans" w:hAnsi="Gill Sans"/>
          <w:b/>
        </w:rPr>
        <w:tab/>
      </w:r>
    </w:p>
    <w:p w:rsidR="00587A18" w:rsidRPr="00D518C8" w:rsidRDefault="00587A18" w:rsidP="00587A18">
      <w:pPr>
        <w:ind w:firstLine="708"/>
        <w:rPr>
          <w:rFonts w:ascii="Gill Sans" w:hAnsi="Gill Sans"/>
          <w:b/>
        </w:rPr>
      </w:pPr>
      <w:r w:rsidRPr="00D518C8">
        <w:rPr>
          <w:rFonts w:ascii="Gill Sans" w:hAnsi="Gill Sans"/>
          <w:b/>
        </w:rPr>
        <w:t>Çarpan/Bölen</w:t>
      </w:r>
      <w:r w:rsidRPr="00D518C8">
        <w:rPr>
          <w:rFonts w:ascii="Gill Sans" w:hAnsi="Gill Sans"/>
          <w:b/>
        </w:rPr>
        <w:tab/>
      </w:r>
    </w:p>
    <w:p w:rsidR="00587A18" w:rsidRPr="00D518C8" w:rsidRDefault="00587A18" w:rsidP="00587A18">
      <w:pPr>
        <w:ind w:firstLine="708"/>
        <w:rPr>
          <w:rFonts w:ascii="Gill Sans" w:hAnsi="Gill Sans"/>
          <w:b/>
        </w:rPr>
      </w:pPr>
      <w:r w:rsidRPr="00D518C8">
        <w:rPr>
          <w:rFonts w:ascii="Gill Sans" w:hAnsi="Gill Sans"/>
          <w:b/>
        </w:rPr>
        <w:t>Alım Fiyatı</w:t>
      </w:r>
      <w:r w:rsidRPr="00D518C8">
        <w:rPr>
          <w:rFonts w:ascii="Gill Sans" w:hAnsi="Gill Sans"/>
          <w:b/>
        </w:rPr>
        <w:tab/>
      </w:r>
      <w:r w:rsidRPr="00D518C8">
        <w:rPr>
          <w:rFonts w:ascii="Gill Sans" w:hAnsi="Gill Sans"/>
          <w:b/>
        </w:rPr>
        <w:tab/>
      </w:r>
    </w:p>
    <w:p w:rsidR="00587A18" w:rsidRPr="00D518C8" w:rsidRDefault="00587A18" w:rsidP="00587A18">
      <w:pPr>
        <w:ind w:firstLine="708"/>
        <w:rPr>
          <w:rFonts w:ascii="Gill Sans" w:hAnsi="Gill Sans"/>
          <w:b/>
        </w:rPr>
      </w:pPr>
      <w:r w:rsidRPr="00D518C8">
        <w:rPr>
          <w:rFonts w:ascii="Gill Sans" w:hAnsi="Gill Sans"/>
          <w:b/>
        </w:rPr>
        <w:t>Satış Fiyatı</w:t>
      </w:r>
      <w:r w:rsidRPr="00D518C8">
        <w:rPr>
          <w:rFonts w:ascii="Gill Sans" w:hAnsi="Gill Sans"/>
          <w:b/>
        </w:rPr>
        <w:tab/>
      </w:r>
      <w:r w:rsidRPr="00D518C8">
        <w:rPr>
          <w:rFonts w:ascii="Gill Sans" w:hAnsi="Gill Sans"/>
          <w:b/>
        </w:rPr>
        <w:tab/>
      </w:r>
    </w:p>
    <w:p w:rsidR="00587A18" w:rsidRPr="00D518C8" w:rsidRDefault="00587A18" w:rsidP="00587A18">
      <w:pPr>
        <w:ind w:firstLine="708"/>
        <w:rPr>
          <w:rFonts w:ascii="Gill Sans" w:hAnsi="Gill Sans"/>
          <w:b/>
        </w:rPr>
      </w:pPr>
      <w:proofErr w:type="spellStart"/>
      <w:proofErr w:type="gramStart"/>
      <w:r w:rsidRPr="00D518C8">
        <w:rPr>
          <w:rFonts w:ascii="Gill Sans" w:hAnsi="Gill Sans"/>
          <w:b/>
        </w:rPr>
        <w:t>Muh.Kod</w:t>
      </w:r>
      <w:proofErr w:type="gramEnd"/>
      <w:r w:rsidRPr="00D518C8">
        <w:rPr>
          <w:rFonts w:ascii="Gill Sans" w:hAnsi="Gill Sans"/>
          <w:b/>
        </w:rPr>
        <w:t>.Alış</w:t>
      </w:r>
      <w:proofErr w:type="spellEnd"/>
      <w:r w:rsidRPr="00D518C8">
        <w:rPr>
          <w:rFonts w:ascii="Gill Sans" w:hAnsi="Gill Sans"/>
          <w:b/>
        </w:rPr>
        <w:tab/>
      </w:r>
    </w:p>
    <w:p w:rsidR="00587A18" w:rsidRPr="00D518C8" w:rsidRDefault="00587A18" w:rsidP="00587A18">
      <w:pPr>
        <w:ind w:firstLine="708"/>
        <w:rPr>
          <w:rFonts w:ascii="Gill Sans" w:hAnsi="Gill Sans"/>
          <w:b/>
        </w:rPr>
      </w:pPr>
      <w:proofErr w:type="spellStart"/>
      <w:proofErr w:type="gramStart"/>
      <w:r w:rsidRPr="00D518C8">
        <w:rPr>
          <w:rFonts w:ascii="Gill Sans" w:hAnsi="Gill Sans"/>
          <w:b/>
        </w:rPr>
        <w:t>Muh.Kod</w:t>
      </w:r>
      <w:proofErr w:type="gramEnd"/>
      <w:r w:rsidRPr="00D518C8">
        <w:rPr>
          <w:rFonts w:ascii="Gill Sans" w:hAnsi="Gill Sans"/>
          <w:b/>
        </w:rPr>
        <w:t>.Satış</w:t>
      </w:r>
      <w:proofErr w:type="spellEnd"/>
      <w:r w:rsidRPr="00D518C8">
        <w:rPr>
          <w:rFonts w:ascii="Gill Sans" w:hAnsi="Gill Sans"/>
          <w:b/>
        </w:rPr>
        <w:tab/>
      </w:r>
    </w:p>
    <w:p w:rsidR="00587A18" w:rsidRPr="00D518C8" w:rsidRDefault="00587A18" w:rsidP="00587A18">
      <w:pPr>
        <w:ind w:firstLine="708"/>
        <w:rPr>
          <w:rFonts w:ascii="Gill Sans" w:hAnsi="Gill Sans"/>
          <w:b/>
        </w:rPr>
      </w:pPr>
      <w:r w:rsidRPr="00D518C8">
        <w:rPr>
          <w:rFonts w:ascii="Gill Sans" w:hAnsi="Gill Sans"/>
          <w:b/>
        </w:rPr>
        <w:t>Kritik Stok Seviyesi</w:t>
      </w:r>
      <w:r w:rsidRPr="00D518C8">
        <w:rPr>
          <w:rFonts w:ascii="Gill Sans" w:hAnsi="Gill Sans"/>
          <w:b/>
        </w:rPr>
        <w:tab/>
      </w:r>
      <w:r w:rsidRPr="00D518C8">
        <w:rPr>
          <w:rFonts w:ascii="Gill Sans" w:hAnsi="Gill Sans"/>
          <w:b/>
        </w:rPr>
        <w:tab/>
      </w:r>
    </w:p>
    <w:p w:rsidR="00587A18" w:rsidRPr="00D518C8" w:rsidRDefault="00587A18" w:rsidP="00587A18">
      <w:pPr>
        <w:ind w:firstLine="708"/>
        <w:rPr>
          <w:rFonts w:ascii="Gill Sans" w:hAnsi="Gill Sans"/>
          <w:b/>
        </w:rPr>
      </w:pPr>
      <w:r w:rsidRPr="00D518C8">
        <w:rPr>
          <w:rFonts w:ascii="Gill Sans" w:hAnsi="Gill Sans"/>
          <w:b/>
        </w:rPr>
        <w:t>Optimal Stok Seviyesi</w:t>
      </w:r>
      <w:r w:rsidRPr="00D518C8">
        <w:rPr>
          <w:rFonts w:ascii="Gill Sans" w:hAnsi="Gill Sans"/>
          <w:b/>
        </w:rPr>
        <w:tab/>
      </w:r>
    </w:p>
    <w:p w:rsidR="00587A18" w:rsidRPr="00D518C8" w:rsidRDefault="00587A18" w:rsidP="00587A18">
      <w:pPr>
        <w:ind w:firstLine="708"/>
        <w:rPr>
          <w:rFonts w:ascii="Gill Sans" w:hAnsi="Gill Sans"/>
          <w:b/>
        </w:rPr>
      </w:pPr>
    </w:p>
    <w:p w:rsidR="00587A18" w:rsidRPr="00D518C8" w:rsidRDefault="00587A18" w:rsidP="00587A18">
      <w:pPr>
        <w:ind w:left="708"/>
        <w:jc w:val="both"/>
        <w:rPr>
          <w:rFonts w:ascii="Gill Sans" w:hAnsi="Gill Sans"/>
          <w:b/>
          <w:color w:val="000000"/>
        </w:rPr>
      </w:pPr>
      <w:r w:rsidRPr="00D518C8">
        <w:rPr>
          <w:rFonts w:ascii="Gill Sans" w:hAnsi="Gill Sans"/>
          <w:b/>
          <w:color w:val="FF0000"/>
        </w:rPr>
        <w:t>Stok Kodu</w:t>
      </w:r>
      <w:r w:rsidRPr="00D518C8">
        <w:rPr>
          <w:rFonts w:ascii="Gill Sans" w:hAnsi="Gill Sans"/>
          <w:b/>
          <w:color w:val="FF0000"/>
        </w:rPr>
        <w:tab/>
      </w:r>
      <w:r w:rsidRPr="00D518C8">
        <w:rPr>
          <w:rFonts w:ascii="Gill Sans" w:hAnsi="Gill Sans"/>
          <w:b/>
          <w:color w:val="FF0000"/>
        </w:rPr>
        <w:tab/>
        <w:t>:</w:t>
      </w:r>
      <w:r w:rsidRPr="00D518C8">
        <w:rPr>
          <w:rFonts w:ascii="Gill Sans" w:hAnsi="Gill Sans"/>
          <w:b/>
          <w:color w:val="000000"/>
        </w:rPr>
        <w:t xml:space="preserve"> Stok kartının kodu belirtilir. Serbest bir saha olup rakam ve harflerden oluşabilir. Stok kartları program tarafından stok kodu ile takip edileceği için tanımlanması zorunlu bir sahadır. Her açılan yeni stok kartı için ayrı bir kod tanımlanmalı. </w:t>
      </w:r>
    </w:p>
    <w:p w:rsidR="00587A18" w:rsidRPr="00D518C8" w:rsidRDefault="00587A18" w:rsidP="00587A18">
      <w:pPr>
        <w:jc w:val="both"/>
        <w:rPr>
          <w:rFonts w:ascii="Gill Sans" w:hAnsi="Gill Sans"/>
          <w:b/>
          <w:color w:val="000000"/>
        </w:rPr>
      </w:pPr>
    </w:p>
    <w:p w:rsidR="00587A18" w:rsidRPr="00D518C8" w:rsidRDefault="00587A18" w:rsidP="00587A18">
      <w:pPr>
        <w:ind w:firstLine="708"/>
        <w:jc w:val="both"/>
        <w:rPr>
          <w:rFonts w:ascii="Gill Sans" w:hAnsi="Gill Sans"/>
          <w:b/>
          <w:color w:val="000000"/>
        </w:rPr>
      </w:pPr>
      <w:r w:rsidRPr="00D518C8">
        <w:rPr>
          <w:rFonts w:ascii="Gill Sans" w:hAnsi="Gill Sans"/>
          <w:b/>
          <w:color w:val="FF0000"/>
        </w:rPr>
        <w:t>Cinsi</w:t>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t xml:space="preserve">:   </w:t>
      </w:r>
      <w:r w:rsidRPr="00D518C8">
        <w:rPr>
          <w:rFonts w:ascii="Gill Sans" w:hAnsi="Gill Sans"/>
          <w:b/>
          <w:color w:val="000000"/>
        </w:rPr>
        <w:t xml:space="preserve">Açılan </w:t>
      </w:r>
      <w:proofErr w:type="spellStart"/>
      <w:r w:rsidRPr="00D518C8">
        <w:rPr>
          <w:rFonts w:ascii="Gill Sans" w:hAnsi="Gill Sans"/>
          <w:b/>
          <w:color w:val="000000"/>
        </w:rPr>
        <w:t>stoğun</w:t>
      </w:r>
      <w:proofErr w:type="spellEnd"/>
      <w:r w:rsidRPr="00D518C8">
        <w:rPr>
          <w:rFonts w:ascii="Gill Sans" w:hAnsi="Gill Sans"/>
          <w:b/>
          <w:color w:val="000000"/>
        </w:rPr>
        <w:t xml:space="preserve"> ismi yazılır.</w:t>
      </w:r>
    </w:p>
    <w:p w:rsidR="00587A18" w:rsidRPr="00D518C8" w:rsidRDefault="00587A18" w:rsidP="00587A18">
      <w:pPr>
        <w:jc w:val="both"/>
        <w:rPr>
          <w:rFonts w:ascii="Gill Sans" w:hAnsi="Gill Sans"/>
          <w:b/>
          <w:color w:val="000000"/>
        </w:rPr>
      </w:pPr>
    </w:p>
    <w:p w:rsidR="00587A18" w:rsidRPr="00D518C8" w:rsidRDefault="00587A18" w:rsidP="00587A18">
      <w:pPr>
        <w:ind w:left="708"/>
        <w:jc w:val="both"/>
        <w:rPr>
          <w:rFonts w:ascii="Gill Sans" w:hAnsi="Gill Sans"/>
          <w:b/>
          <w:color w:val="000000"/>
        </w:rPr>
      </w:pPr>
      <w:r w:rsidRPr="00D518C8">
        <w:rPr>
          <w:rFonts w:ascii="Gill Sans" w:hAnsi="Gill Sans"/>
          <w:b/>
          <w:color w:val="FF0000"/>
        </w:rPr>
        <w:t>Birim</w:t>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t>:</w:t>
      </w:r>
      <w:r w:rsidRPr="00D518C8">
        <w:rPr>
          <w:rFonts w:ascii="Gill Sans" w:hAnsi="Gill Sans"/>
          <w:b/>
        </w:rPr>
        <w:t xml:space="preserve"> Bu sahaya tanımlanan birim kodu, fiş girişi esnasında kart kodu seçildikten sonra birim sütununa ön değer olarak gelecektir. </w:t>
      </w:r>
      <w:r w:rsidRPr="00D518C8">
        <w:rPr>
          <w:rFonts w:ascii="Gill Sans" w:hAnsi="Gill Sans"/>
          <w:b/>
          <w:color w:val="FF0000"/>
        </w:rPr>
        <w:t>(Adet,</w:t>
      </w:r>
      <w:r>
        <w:rPr>
          <w:rFonts w:ascii="Gill Sans" w:hAnsi="Gill Sans"/>
          <w:b/>
          <w:color w:val="FF0000"/>
        </w:rPr>
        <w:t xml:space="preserve"> </w:t>
      </w:r>
      <w:r w:rsidRPr="00D518C8">
        <w:rPr>
          <w:rFonts w:ascii="Gill Sans" w:hAnsi="Gill Sans"/>
          <w:b/>
          <w:color w:val="FF0000"/>
        </w:rPr>
        <w:t>Koli,</w:t>
      </w:r>
      <w:r>
        <w:rPr>
          <w:rFonts w:ascii="Gill Sans" w:hAnsi="Gill Sans"/>
          <w:b/>
          <w:color w:val="FF0000"/>
        </w:rPr>
        <w:t xml:space="preserve"> </w:t>
      </w:r>
      <w:r w:rsidRPr="00D518C8">
        <w:rPr>
          <w:rFonts w:ascii="Gill Sans" w:hAnsi="Gill Sans"/>
          <w:b/>
          <w:color w:val="FF0000"/>
        </w:rPr>
        <w:t>Kilo</w:t>
      </w:r>
      <w:r>
        <w:rPr>
          <w:rFonts w:ascii="Gill Sans" w:hAnsi="Gill Sans"/>
          <w:b/>
          <w:color w:val="FF0000"/>
        </w:rPr>
        <w:t>,</w:t>
      </w:r>
      <w:r w:rsidRPr="00D518C8">
        <w:rPr>
          <w:rFonts w:ascii="Gill Sans" w:hAnsi="Gill Sans"/>
          <w:b/>
          <w:color w:val="FF0000"/>
        </w:rPr>
        <w:t xml:space="preserve"> Metre vb.) </w:t>
      </w:r>
    </w:p>
    <w:p w:rsidR="00587A18" w:rsidRPr="00D518C8" w:rsidRDefault="00587A18" w:rsidP="00587A18">
      <w:pPr>
        <w:rPr>
          <w:rFonts w:ascii="Gill Sans" w:hAnsi="Gill Sans"/>
          <w:b/>
        </w:rPr>
      </w:pPr>
    </w:p>
    <w:p w:rsidR="00587A18" w:rsidRPr="00D518C8" w:rsidRDefault="00587A18" w:rsidP="00587A18">
      <w:pPr>
        <w:ind w:left="708"/>
        <w:jc w:val="both"/>
        <w:rPr>
          <w:rFonts w:ascii="Gill Sans" w:hAnsi="Gill Sans"/>
          <w:b/>
        </w:rPr>
      </w:pPr>
      <w:r w:rsidRPr="00D518C8">
        <w:rPr>
          <w:rFonts w:ascii="Gill Sans" w:hAnsi="Gill Sans"/>
          <w:b/>
          <w:color w:val="FF0000"/>
        </w:rPr>
        <w:t>2.Birim</w:t>
      </w:r>
      <w:r w:rsidRPr="00D518C8">
        <w:rPr>
          <w:rFonts w:ascii="Gill Sans" w:hAnsi="Gill Sans"/>
          <w:b/>
          <w:color w:val="FF0000"/>
        </w:rPr>
        <w:tab/>
      </w:r>
      <w:r w:rsidRPr="00D518C8">
        <w:rPr>
          <w:rFonts w:ascii="Gill Sans" w:hAnsi="Gill Sans"/>
          <w:b/>
          <w:color w:val="FF0000"/>
        </w:rPr>
        <w:tab/>
        <w:t>:</w:t>
      </w:r>
      <w:r w:rsidRPr="00D518C8">
        <w:rPr>
          <w:rFonts w:ascii="Gill Sans" w:hAnsi="Gill Sans" w:cs="Arial"/>
          <w:color w:val="000000"/>
        </w:rPr>
        <w:t xml:space="preserve"> </w:t>
      </w:r>
      <w:r w:rsidRPr="00D518C8">
        <w:rPr>
          <w:rFonts w:ascii="Gill Sans" w:hAnsi="Gill Sans"/>
          <w:b/>
          <w:color w:val="000000"/>
        </w:rPr>
        <w:t>Stok, birim kodundan farklı olarak başka birimlerle de işlem görüyorsa k</w:t>
      </w:r>
      <w:r w:rsidRPr="00D518C8">
        <w:rPr>
          <w:rFonts w:ascii="Gill Sans" w:hAnsi="Gill Sans"/>
          <w:b/>
        </w:rPr>
        <w:t xml:space="preserve">arta ait ikinci </w:t>
      </w:r>
      <w:r w:rsidRPr="00D518C8">
        <w:rPr>
          <w:rFonts w:ascii="Gill Sans" w:hAnsi="Gill Sans"/>
          <w:b/>
          <w:color w:val="000000"/>
        </w:rPr>
        <w:t>birim kodu</w:t>
      </w:r>
      <w:r w:rsidRPr="00D518C8">
        <w:rPr>
          <w:rFonts w:ascii="Gill Sans" w:hAnsi="Gill Sans"/>
          <w:b/>
          <w:color w:val="9900CC"/>
        </w:rPr>
        <w:t xml:space="preserve"> </w:t>
      </w:r>
      <w:r w:rsidRPr="00D518C8">
        <w:rPr>
          <w:rFonts w:ascii="Gill Sans" w:hAnsi="Gill Sans"/>
          <w:b/>
        </w:rPr>
        <w:t>belirtilir.</w:t>
      </w:r>
    </w:p>
    <w:p w:rsidR="00587A18" w:rsidRPr="00D518C8" w:rsidRDefault="00587A18" w:rsidP="00587A18">
      <w:pPr>
        <w:jc w:val="both"/>
        <w:rPr>
          <w:rFonts w:ascii="Gill Sans" w:hAnsi="Gill Sans"/>
          <w:b/>
        </w:rPr>
      </w:pPr>
    </w:p>
    <w:p w:rsidR="00587A18" w:rsidRPr="00D518C8" w:rsidRDefault="00587A18" w:rsidP="00587A18">
      <w:pPr>
        <w:ind w:left="708"/>
        <w:jc w:val="both"/>
        <w:rPr>
          <w:rFonts w:ascii="Gill Sans" w:hAnsi="Gill Sans"/>
          <w:b/>
          <w:color w:val="0000FF"/>
        </w:rPr>
      </w:pPr>
      <w:r w:rsidRPr="00D518C8">
        <w:rPr>
          <w:rFonts w:ascii="Gill Sans" w:hAnsi="Gill Sans"/>
          <w:b/>
          <w:color w:val="FF0000"/>
        </w:rPr>
        <w:t>Örneğin;</w:t>
      </w:r>
      <w:r w:rsidRPr="00D518C8">
        <w:rPr>
          <w:rFonts w:ascii="Gill Sans" w:hAnsi="Gill Sans"/>
          <w:b/>
          <w:color w:val="0000FF"/>
        </w:rPr>
        <w:t xml:space="preserve"> Koli ile alınan bir mal adet ile </w:t>
      </w:r>
      <w:proofErr w:type="gramStart"/>
      <w:r w:rsidRPr="00D518C8">
        <w:rPr>
          <w:rFonts w:ascii="Gill Sans" w:hAnsi="Gill Sans"/>
          <w:b/>
          <w:color w:val="0000FF"/>
        </w:rPr>
        <w:t>satılıyorsa  Birim</w:t>
      </w:r>
      <w:proofErr w:type="gramEnd"/>
      <w:r w:rsidRPr="00D518C8">
        <w:rPr>
          <w:rFonts w:ascii="Gill Sans" w:hAnsi="Gill Sans"/>
          <w:b/>
          <w:color w:val="0000FF"/>
        </w:rPr>
        <w:t xml:space="preserve"> kısmına </w:t>
      </w:r>
      <w:r>
        <w:rPr>
          <w:rFonts w:ascii="Gill Sans" w:hAnsi="Gill Sans"/>
          <w:b/>
          <w:color w:val="0000FF"/>
        </w:rPr>
        <w:t>Adet</w:t>
      </w:r>
      <w:r w:rsidRPr="00D518C8">
        <w:rPr>
          <w:rFonts w:ascii="Gill Sans" w:hAnsi="Gill Sans"/>
          <w:b/>
          <w:color w:val="0000FF"/>
        </w:rPr>
        <w:t xml:space="preserve">, 2.Birim kısmına ise </w:t>
      </w:r>
      <w:r>
        <w:rPr>
          <w:rFonts w:ascii="Gill Sans" w:hAnsi="Gill Sans"/>
          <w:b/>
          <w:color w:val="0000FF"/>
        </w:rPr>
        <w:t>Koli</w:t>
      </w:r>
      <w:r w:rsidRPr="00D518C8">
        <w:rPr>
          <w:rFonts w:ascii="Gill Sans" w:hAnsi="Gill Sans"/>
          <w:b/>
          <w:color w:val="0000FF"/>
        </w:rPr>
        <w:t xml:space="preserve"> yazılır ve buna bağlı olarak bir kolinin içinde kaç adet olduğu Çarpan kısmına yazılır.</w:t>
      </w:r>
    </w:p>
    <w:p w:rsidR="00587A18" w:rsidRPr="00D518C8" w:rsidRDefault="00587A18" w:rsidP="00587A18">
      <w:pPr>
        <w:jc w:val="both"/>
        <w:rPr>
          <w:rFonts w:ascii="Gill Sans" w:hAnsi="Gill Sans"/>
          <w:b/>
          <w:color w:val="0000FF"/>
        </w:rPr>
      </w:pPr>
    </w:p>
    <w:p w:rsidR="00587A18" w:rsidRPr="00D518C8" w:rsidRDefault="00587A18" w:rsidP="00587A18">
      <w:pPr>
        <w:ind w:left="708"/>
        <w:jc w:val="both"/>
        <w:rPr>
          <w:rFonts w:ascii="Gill Sans" w:hAnsi="Gill Sans"/>
          <w:b/>
          <w:color w:val="000000"/>
        </w:rPr>
      </w:pPr>
      <w:r w:rsidRPr="00D518C8">
        <w:rPr>
          <w:rFonts w:ascii="Gill Sans" w:hAnsi="Gill Sans"/>
          <w:b/>
          <w:color w:val="FF0000"/>
        </w:rPr>
        <w:t>Alım / Satış Fiyatı</w:t>
      </w:r>
      <w:r w:rsidRPr="00D518C8">
        <w:rPr>
          <w:rFonts w:ascii="Gill Sans" w:hAnsi="Gill Sans"/>
          <w:b/>
          <w:color w:val="FF0000"/>
        </w:rPr>
        <w:tab/>
      </w:r>
      <w:r w:rsidRPr="00D518C8">
        <w:rPr>
          <w:rFonts w:ascii="Gill Sans" w:hAnsi="Gill Sans"/>
          <w:b/>
          <w:color w:val="FF0000"/>
        </w:rPr>
        <w:tab/>
        <w:t>:</w:t>
      </w:r>
      <w:r w:rsidRPr="00D518C8">
        <w:rPr>
          <w:rFonts w:ascii="Gill Sans" w:hAnsi="Gill Sans"/>
          <w:b/>
          <w:color w:val="000000"/>
        </w:rPr>
        <w:t xml:space="preserve">Stok kartının birinci sayfasında bulunan Fiyat Bilgileri kısmına alış/satış fiyatları yazılır. Mecburi bir alan değildir, istenirse boş geçilebilir. Fiyat yazılmış ise herhangi bir giriş veya çıkış </w:t>
      </w:r>
      <w:r w:rsidRPr="00D518C8">
        <w:rPr>
          <w:rFonts w:ascii="Gill Sans" w:hAnsi="Gill Sans"/>
          <w:b/>
          <w:color w:val="FF0000"/>
        </w:rPr>
        <w:t xml:space="preserve">(Stok Hareketi, İrsaliye, Fatura, Sipariş) </w:t>
      </w:r>
      <w:r w:rsidRPr="00D518C8">
        <w:rPr>
          <w:rFonts w:ascii="Gill Sans" w:hAnsi="Gill Sans"/>
          <w:b/>
          <w:color w:val="000000"/>
        </w:rPr>
        <w:t>vb. esnasında karttaki fiyatlar otomatik olarak hareketlere taşınması için kullanılır.</w:t>
      </w:r>
    </w:p>
    <w:p w:rsidR="00587A18" w:rsidRPr="00D518C8" w:rsidRDefault="00587A18" w:rsidP="00587A18">
      <w:pPr>
        <w:jc w:val="both"/>
        <w:rPr>
          <w:rFonts w:ascii="Gill Sans" w:hAnsi="Gill Sans"/>
          <w:b/>
          <w:color w:val="000000"/>
        </w:rPr>
      </w:pPr>
    </w:p>
    <w:p w:rsidR="00587A18" w:rsidRPr="00D518C8" w:rsidRDefault="00587A18" w:rsidP="00587A18">
      <w:pPr>
        <w:ind w:left="708"/>
        <w:jc w:val="both"/>
        <w:rPr>
          <w:rFonts w:ascii="Gill Sans" w:hAnsi="Gill Sans"/>
          <w:b/>
          <w:color w:val="000000"/>
        </w:rPr>
      </w:pPr>
      <w:proofErr w:type="spellStart"/>
      <w:r w:rsidRPr="00D518C8">
        <w:rPr>
          <w:rFonts w:ascii="Gill Sans" w:hAnsi="Gill Sans"/>
          <w:b/>
          <w:color w:val="FF0000"/>
        </w:rPr>
        <w:t>Muh</w:t>
      </w:r>
      <w:proofErr w:type="spellEnd"/>
      <w:r w:rsidRPr="00D518C8">
        <w:rPr>
          <w:rFonts w:ascii="Gill Sans" w:hAnsi="Gill Sans"/>
          <w:b/>
          <w:color w:val="FF0000"/>
        </w:rPr>
        <w:t>. Kod Alış/Satış</w:t>
      </w:r>
      <w:r w:rsidRPr="00D518C8">
        <w:rPr>
          <w:rFonts w:ascii="Gill Sans" w:hAnsi="Gill Sans"/>
          <w:b/>
          <w:color w:val="FF0000"/>
        </w:rPr>
        <w:tab/>
        <w:t xml:space="preserve">: </w:t>
      </w:r>
      <w:r w:rsidRPr="00D518C8">
        <w:rPr>
          <w:rFonts w:ascii="Gill Sans" w:hAnsi="Gill Sans"/>
          <w:b/>
          <w:color w:val="000000"/>
        </w:rPr>
        <w:t xml:space="preserve">Bu bölüm ise muhasebe modülü ile </w:t>
      </w:r>
      <w:proofErr w:type="gramStart"/>
      <w:r w:rsidRPr="00D518C8">
        <w:rPr>
          <w:rFonts w:ascii="Gill Sans" w:hAnsi="Gill Sans"/>
          <w:b/>
          <w:color w:val="000000"/>
        </w:rPr>
        <w:t>entegre</w:t>
      </w:r>
      <w:proofErr w:type="gramEnd"/>
      <w:r w:rsidRPr="00D518C8">
        <w:rPr>
          <w:rFonts w:ascii="Gill Sans" w:hAnsi="Gill Sans"/>
          <w:b/>
          <w:color w:val="000000"/>
        </w:rPr>
        <w:t xml:space="preserve"> çalışılıyorsa, Alış işlemi yapıldığında Muhasebedeki hangi hesaba, Satış işlemi yapıldığında muhasebedeki hangi hesap koduna işleyeceğini belirtmek için kullanılan alanlardır. </w:t>
      </w:r>
    </w:p>
    <w:p w:rsidR="00587A18" w:rsidRPr="00D518C8" w:rsidRDefault="00587A18" w:rsidP="00587A18">
      <w:pPr>
        <w:jc w:val="both"/>
        <w:rPr>
          <w:rFonts w:ascii="Gill Sans" w:hAnsi="Gill Sans"/>
          <w:b/>
          <w:color w:val="000000"/>
        </w:rPr>
      </w:pPr>
    </w:p>
    <w:p w:rsidR="00587A18" w:rsidRPr="00D518C8" w:rsidRDefault="00587A18" w:rsidP="00587A18">
      <w:pPr>
        <w:ind w:left="708"/>
        <w:jc w:val="both"/>
        <w:rPr>
          <w:rFonts w:ascii="Gill Sans" w:hAnsi="Gill Sans"/>
          <w:b/>
          <w:color w:val="000000"/>
        </w:rPr>
      </w:pPr>
      <w:r w:rsidRPr="00D518C8">
        <w:rPr>
          <w:rFonts w:ascii="Gill Sans" w:hAnsi="Gill Sans"/>
          <w:b/>
          <w:color w:val="0000FF"/>
        </w:rPr>
        <w:t>Örneğin;</w:t>
      </w:r>
      <w:r w:rsidRPr="00D518C8">
        <w:rPr>
          <w:rFonts w:ascii="Gill Sans" w:hAnsi="Gill Sans"/>
          <w:b/>
          <w:color w:val="000000"/>
        </w:rPr>
        <w:t xml:space="preserve"> </w:t>
      </w:r>
      <w:r w:rsidRPr="00D518C8">
        <w:rPr>
          <w:rFonts w:ascii="Gill Sans" w:hAnsi="Gill Sans"/>
          <w:b/>
          <w:color w:val="FF0000"/>
        </w:rPr>
        <w:t>Alış faturası</w:t>
      </w:r>
      <w:r w:rsidRPr="00D518C8">
        <w:rPr>
          <w:rFonts w:ascii="Gill Sans" w:hAnsi="Gill Sans"/>
          <w:b/>
          <w:color w:val="000000"/>
        </w:rPr>
        <w:t xml:space="preserve"> kesildiğinde muhasebedeki 153 001 hesabına, </w:t>
      </w:r>
      <w:r w:rsidRPr="00D518C8">
        <w:rPr>
          <w:rFonts w:ascii="Gill Sans" w:hAnsi="Gill Sans"/>
          <w:b/>
          <w:color w:val="FF0000"/>
        </w:rPr>
        <w:t>Satış Faturası</w:t>
      </w:r>
      <w:r w:rsidRPr="00D518C8">
        <w:rPr>
          <w:rFonts w:ascii="Gill Sans" w:hAnsi="Gill Sans"/>
          <w:b/>
          <w:color w:val="000000"/>
        </w:rPr>
        <w:t xml:space="preserve"> kesildiğinde ise 600 001hesabına işlem olacaksa stok kartındaki </w:t>
      </w:r>
      <w:r w:rsidRPr="00D518C8">
        <w:rPr>
          <w:rFonts w:ascii="Gill Sans" w:hAnsi="Gill Sans"/>
          <w:b/>
          <w:color w:val="FF0000"/>
        </w:rPr>
        <w:t>Bağlantılar</w:t>
      </w:r>
      <w:r w:rsidRPr="00D518C8">
        <w:rPr>
          <w:rFonts w:ascii="Gill Sans" w:hAnsi="Gill Sans"/>
          <w:b/>
          <w:color w:val="000000"/>
        </w:rPr>
        <w:t xml:space="preserve"> sekmesinde bulunan </w:t>
      </w:r>
      <w:r w:rsidRPr="00D518C8">
        <w:rPr>
          <w:rFonts w:ascii="Gill Sans" w:hAnsi="Gill Sans"/>
          <w:b/>
          <w:color w:val="FF0000"/>
        </w:rPr>
        <w:t xml:space="preserve">Fiş Tip </w:t>
      </w:r>
      <w:proofErr w:type="spellStart"/>
      <w:r w:rsidRPr="00D518C8">
        <w:rPr>
          <w:rFonts w:ascii="Gill Sans" w:hAnsi="Gill Sans"/>
          <w:b/>
          <w:color w:val="FF0000"/>
        </w:rPr>
        <w:t>Nosu</w:t>
      </w:r>
      <w:proofErr w:type="spellEnd"/>
      <w:r w:rsidRPr="00D518C8">
        <w:rPr>
          <w:rFonts w:ascii="Gill Sans" w:hAnsi="Gill Sans"/>
          <w:b/>
          <w:color w:val="FF0000"/>
        </w:rPr>
        <w:t xml:space="preserve"> Kısmına</w:t>
      </w:r>
      <w:r w:rsidRPr="00D518C8">
        <w:rPr>
          <w:rFonts w:ascii="Gill Sans" w:hAnsi="Gill Sans"/>
          <w:b/>
          <w:color w:val="000000"/>
        </w:rPr>
        <w:t xml:space="preserve"> </w:t>
      </w:r>
      <w:r w:rsidRPr="00D518C8">
        <w:rPr>
          <w:rFonts w:ascii="Gill Sans" w:hAnsi="Gill Sans"/>
          <w:b/>
          <w:color w:val="0000FF"/>
        </w:rPr>
        <w:t>1-Alım</w:t>
      </w:r>
      <w:r w:rsidRPr="00D518C8">
        <w:rPr>
          <w:rFonts w:ascii="Gill Sans" w:hAnsi="Gill Sans"/>
          <w:b/>
          <w:color w:val="000000"/>
        </w:rPr>
        <w:t xml:space="preserve"> seçilerek yan tarafında </w:t>
      </w:r>
      <w:proofErr w:type="gramStart"/>
      <w:r w:rsidRPr="00D518C8">
        <w:rPr>
          <w:rFonts w:ascii="Gill Sans" w:hAnsi="Gill Sans"/>
          <w:b/>
          <w:color w:val="000000"/>
        </w:rPr>
        <w:t xml:space="preserve">bulunan  </w:t>
      </w:r>
      <w:r w:rsidRPr="00D518C8">
        <w:rPr>
          <w:rFonts w:ascii="Gill Sans" w:hAnsi="Gill Sans"/>
          <w:b/>
          <w:color w:val="FF0000"/>
        </w:rPr>
        <w:t>Stok</w:t>
      </w:r>
      <w:proofErr w:type="gramEnd"/>
      <w:r w:rsidRPr="00D518C8">
        <w:rPr>
          <w:rFonts w:ascii="Gill Sans" w:hAnsi="Gill Sans"/>
          <w:b/>
          <w:color w:val="FF0000"/>
        </w:rPr>
        <w:t xml:space="preserve"> Hesap Kodu</w:t>
      </w:r>
      <w:r w:rsidRPr="00D518C8">
        <w:rPr>
          <w:rFonts w:ascii="Gill Sans" w:hAnsi="Gill Sans"/>
          <w:b/>
          <w:color w:val="000000"/>
        </w:rPr>
        <w:t xml:space="preserve"> kısmına ise 153 001 yazılır, daha sonra alt satıra inip </w:t>
      </w:r>
      <w:r w:rsidRPr="00D518C8">
        <w:rPr>
          <w:rFonts w:ascii="Gill Sans" w:hAnsi="Gill Sans"/>
          <w:b/>
          <w:color w:val="FF0000"/>
        </w:rPr>
        <w:t xml:space="preserve">Fiş Tip </w:t>
      </w:r>
      <w:proofErr w:type="spellStart"/>
      <w:r w:rsidRPr="00D518C8">
        <w:rPr>
          <w:rFonts w:ascii="Gill Sans" w:hAnsi="Gill Sans"/>
          <w:b/>
          <w:color w:val="FF0000"/>
        </w:rPr>
        <w:t>Nosu</w:t>
      </w:r>
      <w:proofErr w:type="spellEnd"/>
      <w:r w:rsidRPr="00D518C8">
        <w:rPr>
          <w:rFonts w:ascii="Gill Sans" w:hAnsi="Gill Sans"/>
          <w:b/>
          <w:color w:val="000000"/>
        </w:rPr>
        <w:t xml:space="preserve"> Kısmına bu sefer </w:t>
      </w:r>
      <w:r w:rsidRPr="00D518C8">
        <w:rPr>
          <w:rFonts w:ascii="Gill Sans" w:hAnsi="Gill Sans"/>
          <w:b/>
          <w:color w:val="0000FF"/>
        </w:rPr>
        <w:t>3-Satış</w:t>
      </w:r>
      <w:r w:rsidRPr="00D518C8">
        <w:rPr>
          <w:rFonts w:ascii="Gill Sans" w:hAnsi="Gill Sans"/>
          <w:b/>
          <w:color w:val="000000"/>
        </w:rPr>
        <w:t xml:space="preserve"> seçilerek yan tarafında bulunan  </w:t>
      </w:r>
      <w:r w:rsidRPr="00D518C8">
        <w:rPr>
          <w:rFonts w:ascii="Gill Sans" w:hAnsi="Gill Sans"/>
          <w:b/>
          <w:color w:val="FF0000"/>
        </w:rPr>
        <w:t>Stok Hesap Kodu</w:t>
      </w:r>
      <w:r w:rsidRPr="00D518C8">
        <w:rPr>
          <w:rFonts w:ascii="Gill Sans" w:hAnsi="Gill Sans"/>
          <w:b/>
          <w:color w:val="000000"/>
        </w:rPr>
        <w:t xml:space="preserve"> kısmına ise 600 001 yazılır.</w:t>
      </w:r>
    </w:p>
    <w:p w:rsidR="00587A18" w:rsidRPr="00D518C8" w:rsidRDefault="00587A18" w:rsidP="00587A18">
      <w:pPr>
        <w:ind w:left="708"/>
        <w:jc w:val="both"/>
        <w:rPr>
          <w:rFonts w:ascii="Gill Sans" w:hAnsi="Gill Sans"/>
          <w:b/>
          <w:color w:val="000000"/>
        </w:rPr>
      </w:pPr>
    </w:p>
    <w:p w:rsidR="00587A18" w:rsidRPr="00D518C8" w:rsidRDefault="00587A18" w:rsidP="00587A18">
      <w:pPr>
        <w:ind w:left="708"/>
        <w:jc w:val="both"/>
        <w:rPr>
          <w:rFonts w:ascii="Gill Sans" w:hAnsi="Gill Sans"/>
          <w:b/>
          <w:color w:val="000000"/>
        </w:rPr>
      </w:pPr>
      <w:r w:rsidRPr="00D518C8">
        <w:rPr>
          <w:rFonts w:ascii="Gill Sans" w:hAnsi="Gill Sans"/>
          <w:b/>
          <w:color w:val="FF0000"/>
        </w:rPr>
        <w:t>Kritik Stok Seviye</w:t>
      </w:r>
      <w:r w:rsidRPr="00D518C8">
        <w:rPr>
          <w:rFonts w:ascii="Gill Sans" w:hAnsi="Gill Sans"/>
          <w:b/>
          <w:color w:val="FF0000"/>
        </w:rPr>
        <w:tab/>
        <w:t>:</w:t>
      </w:r>
      <w:r w:rsidRPr="00D518C8">
        <w:rPr>
          <w:rFonts w:ascii="Gill Sans" w:hAnsi="Gill Sans"/>
          <w:b/>
          <w:color w:val="000000"/>
        </w:rPr>
        <w:t>Karta ait, depomuzda bulunmasını istediğimiz en az miktar. Örneğin; Kritik Stok Seviyeye 2 yazarsak, elimizde o stoktan 2 adet kaldığında uyarı mesajı verir.</w:t>
      </w:r>
    </w:p>
    <w:p w:rsidR="00587A18" w:rsidRPr="00D518C8" w:rsidRDefault="00587A18" w:rsidP="00587A18">
      <w:pPr>
        <w:ind w:firstLine="708"/>
        <w:rPr>
          <w:rFonts w:ascii="Gill Sans" w:hAnsi="Gill Sans"/>
          <w:b/>
          <w:color w:val="000000"/>
        </w:rPr>
      </w:pPr>
    </w:p>
    <w:p w:rsidR="00587A18" w:rsidRPr="00D518C8" w:rsidRDefault="00587A18" w:rsidP="00587A18">
      <w:pPr>
        <w:ind w:left="708"/>
        <w:jc w:val="both"/>
        <w:rPr>
          <w:rFonts w:ascii="Gill Sans" w:hAnsi="Gill Sans"/>
          <w:b/>
          <w:color w:val="000000"/>
        </w:rPr>
      </w:pPr>
      <w:r w:rsidRPr="00D518C8">
        <w:rPr>
          <w:rFonts w:ascii="Gill Sans" w:hAnsi="Gill Sans"/>
          <w:b/>
          <w:color w:val="FF0000"/>
        </w:rPr>
        <w:t>Optimal Stok Seviye</w:t>
      </w:r>
      <w:r w:rsidRPr="00D518C8">
        <w:rPr>
          <w:rFonts w:ascii="Gill Sans" w:hAnsi="Gill Sans"/>
          <w:b/>
          <w:color w:val="FF0000"/>
        </w:rPr>
        <w:tab/>
        <w:t>:</w:t>
      </w:r>
      <w:r w:rsidRPr="00D518C8">
        <w:rPr>
          <w:rFonts w:ascii="Gill Sans" w:hAnsi="Gill Sans"/>
          <w:b/>
          <w:color w:val="000000"/>
        </w:rPr>
        <w:t>Karta ait, depomuzda bulunmasını istediğimiz en fazla miktar. Örneğin; Optimal Stok Seviyeye 50 yazarsak, elimizde o stoktan 50 adet kaldığında uyarı mesajı verir.</w:t>
      </w:r>
    </w:p>
    <w:p w:rsidR="00587A18" w:rsidRPr="00D518C8" w:rsidRDefault="00587A18" w:rsidP="00587A18">
      <w:pPr>
        <w:ind w:firstLine="708"/>
        <w:rPr>
          <w:rFonts w:ascii="Gill Sans" w:hAnsi="Gill Sans"/>
          <w:b/>
          <w:color w:val="000000"/>
        </w:rPr>
      </w:pPr>
    </w:p>
    <w:p w:rsidR="00587A18" w:rsidRPr="00D518C8" w:rsidRDefault="00587A18" w:rsidP="00587A18">
      <w:pPr>
        <w:ind w:left="708"/>
        <w:rPr>
          <w:rFonts w:ascii="Gill Sans" w:hAnsi="Gill Sans"/>
          <w:b/>
          <w:color w:val="000000"/>
        </w:rPr>
      </w:pPr>
      <w:r w:rsidRPr="00D518C8">
        <w:rPr>
          <w:rFonts w:ascii="Gill Sans" w:hAnsi="Gill Sans"/>
          <w:b/>
          <w:color w:val="FF0000"/>
        </w:rPr>
        <w:t xml:space="preserve">Örnek; </w:t>
      </w:r>
      <w:r w:rsidRPr="00D518C8">
        <w:rPr>
          <w:rFonts w:ascii="Gill Sans" w:hAnsi="Gill Sans"/>
          <w:b/>
          <w:color w:val="000000"/>
        </w:rPr>
        <w:t xml:space="preserve">Aşağıdaki bilgilere bağlı olarak iki adet </w:t>
      </w:r>
      <w:r w:rsidRPr="00D518C8">
        <w:rPr>
          <w:rFonts w:ascii="Gill Sans" w:hAnsi="Gill Sans"/>
          <w:b/>
          <w:color w:val="FF0000"/>
        </w:rPr>
        <w:t>Stok Kartı</w:t>
      </w:r>
      <w:r w:rsidRPr="00D518C8">
        <w:rPr>
          <w:rFonts w:ascii="Gill Sans" w:hAnsi="Gill Sans"/>
          <w:b/>
          <w:color w:val="000000"/>
        </w:rPr>
        <w:t xml:space="preserve"> açalım ve karta yazılan</w:t>
      </w:r>
    </w:p>
    <w:p w:rsidR="00587A18" w:rsidRPr="00D518C8" w:rsidRDefault="00587A18" w:rsidP="00587A18">
      <w:pPr>
        <w:ind w:firstLine="708"/>
        <w:rPr>
          <w:rFonts w:ascii="Gill Sans" w:hAnsi="Gill Sans"/>
          <w:b/>
          <w:color w:val="000000"/>
        </w:rPr>
      </w:pPr>
      <w:r w:rsidRPr="00D518C8">
        <w:rPr>
          <w:rFonts w:ascii="Gill Sans" w:hAnsi="Gill Sans"/>
          <w:b/>
          <w:color w:val="FF0000"/>
        </w:rPr>
        <w:t xml:space="preserve">Alış </w:t>
      </w:r>
      <w:r w:rsidRPr="00D518C8">
        <w:rPr>
          <w:rFonts w:ascii="Gill Sans" w:hAnsi="Gill Sans"/>
          <w:b/>
          <w:color w:val="000000"/>
        </w:rPr>
        <w:t xml:space="preserve">- </w:t>
      </w:r>
      <w:r w:rsidRPr="00D518C8">
        <w:rPr>
          <w:rFonts w:ascii="Gill Sans" w:hAnsi="Gill Sans"/>
          <w:b/>
          <w:color w:val="FF0000"/>
        </w:rPr>
        <w:t>Satış</w:t>
      </w:r>
      <w:r w:rsidRPr="00D518C8">
        <w:rPr>
          <w:rFonts w:ascii="Gill Sans" w:hAnsi="Gill Sans"/>
          <w:b/>
          <w:color w:val="000000"/>
        </w:rPr>
        <w:t xml:space="preserve"> fiyatları hareketlere </w:t>
      </w:r>
      <w:r w:rsidRPr="00D518C8">
        <w:rPr>
          <w:rFonts w:ascii="Gill Sans" w:hAnsi="Gill Sans"/>
          <w:b/>
          <w:color w:val="FF0000"/>
        </w:rPr>
        <w:t>otomatik</w:t>
      </w:r>
      <w:r w:rsidRPr="00D518C8">
        <w:rPr>
          <w:rFonts w:ascii="Gill Sans" w:hAnsi="Gill Sans"/>
          <w:b/>
          <w:color w:val="000000"/>
        </w:rPr>
        <w:t xml:space="preserve"> gelecek şekilde tanımlama yapalım.</w:t>
      </w:r>
    </w:p>
    <w:p w:rsidR="00587A18" w:rsidRPr="00D518C8" w:rsidRDefault="00587A18" w:rsidP="00587A18">
      <w:pPr>
        <w:ind w:left="708"/>
        <w:rPr>
          <w:rFonts w:ascii="Gill Sans" w:hAnsi="Gill Sans"/>
          <w:b/>
          <w:color w:val="000000"/>
        </w:rPr>
      </w:pPr>
    </w:p>
    <w:p w:rsidR="00587A18" w:rsidRPr="00D518C8" w:rsidRDefault="00587A18" w:rsidP="00587A18">
      <w:pPr>
        <w:ind w:firstLine="708"/>
        <w:rPr>
          <w:rFonts w:ascii="Gill Sans" w:hAnsi="Gill Sans"/>
          <w:b/>
          <w:color w:val="FF0000"/>
        </w:rPr>
      </w:pPr>
      <w:r w:rsidRPr="00D518C8">
        <w:rPr>
          <w:rFonts w:ascii="Gill Sans" w:hAnsi="Gill Sans"/>
          <w:b/>
          <w:color w:val="FF0000"/>
        </w:rPr>
        <w:t>a) Birinci Kart</w:t>
      </w:r>
    </w:p>
    <w:p w:rsidR="00587A18" w:rsidRPr="00D518C8" w:rsidRDefault="00587A18" w:rsidP="00587A18">
      <w:pPr>
        <w:ind w:firstLine="708"/>
        <w:rPr>
          <w:rFonts w:ascii="Gill Sans" w:hAnsi="Gill Sans"/>
          <w:b/>
          <w:color w:val="FF0000"/>
        </w:rPr>
      </w:pPr>
      <w:r w:rsidRPr="00D518C8">
        <w:rPr>
          <w:rFonts w:ascii="Gill Sans" w:hAnsi="Gill Sans"/>
          <w:b/>
          <w:color w:val="000000"/>
        </w:rPr>
        <w:t>Stok Kodu</w:t>
      </w:r>
      <w:r w:rsidRPr="00D518C8">
        <w:rPr>
          <w:rFonts w:ascii="Gill Sans" w:hAnsi="Gill Sans"/>
          <w:b/>
          <w:color w:val="000000"/>
        </w:rPr>
        <w:tab/>
      </w:r>
      <w:r w:rsidRPr="00D518C8">
        <w:rPr>
          <w:rFonts w:ascii="Gill Sans" w:hAnsi="Gill Sans"/>
          <w:b/>
          <w:color w:val="000000"/>
        </w:rPr>
        <w:tab/>
      </w:r>
      <w:r w:rsidRPr="00D518C8">
        <w:rPr>
          <w:rFonts w:ascii="Gill Sans" w:hAnsi="Gill Sans"/>
          <w:b/>
          <w:color w:val="000000"/>
        </w:rPr>
        <w:tab/>
        <w:t>:</w:t>
      </w:r>
      <w:r w:rsidRPr="00D518C8">
        <w:rPr>
          <w:rFonts w:ascii="Gill Sans" w:hAnsi="Gill Sans"/>
          <w:b/>
          <w:color w:val="FF0000"/>
        </w:rPr>
        <w:t>NF001</w:t>
      </w:r>
    </w:p>
    <w:p w:rsidR="00587A18" w:rsidRPr="00D518C8" w:rsidRDefault="00587A18" w:rsidP="00587A18">
      <w:pPr>
        <w:ind w:firstLine="708"/>
        <w:rPr>
          <w:rFonts w:ascii="Gill Sans" w:hAnsi="Gill Sans"/>
          <w:b/>
          <w:color w:val="FF0000"/>
        </w:rPr>
      </w:pPr>
      <w:r w:rsidRPr="00D518C8">
        <w:rPr>
          <w:rFonts w:ascii="Gill Sans" w:hAnsi="Gill Sans"/>
          <w:b/>
          <w:color w:val="000000"/>
        </w:rPr>
        <w:t>Cinsi</w:t>
      </w:r>
      <w:r w:rsidRPr="00D518C8">
        <w:rPr>
          <w:rFonts w:ascii="Gill Sans" w:hAnsi="Gill Sans"/>
          <w:b/>
          <w:color w:val="000000"/>
        </w:rPr>
        <w:tab/>
      </w:r>
      <w:r w:rsidRPr="00D518C8">
        <w:rPr>
          <w:rFonts w:ascii="Gill Sans" w:hAnsi="Gill Sans"/>
          <w:b/>
          <w:color w:val="000000"/>
        </w:rPr>
        <w:tab/>
      </w:r>
      <w:r w:rsidRPr="00D518C8">
        <w:rPr>
          <w:rFonts w:ascii="Gill Sans" w:hAnsi="Gill Sans"/>
          <w:b/>
          <w:color w:val="000000"/>
        </w:rPr>
        <w:tab/>
      </w:r>
      <w:r w:rsidRPr="00D518C8">
        <w:rPr>
          <w:rFonts w:ascii="Gill Sans" w:hAnsi="Gill Sans"/>
          <w:b/>
          <w:color w:val="000000"/>
        </w:rPr>
        <w:tab/>
        <w:t>:</w:t>
      </w:r>
      <w:r w:rsidRPr="00D518C8">
        <w:rPr>
          <w:rFonts w:ascii="Gill Sans" w:hAnsi="Gill Sans"/>
          <w:b/>
          <w:color w:val="FF0000"/>
        </w:rPr>
        <w:t>NF ARÇELİK BUZDOLABI</w:t>
      </w:r>
    </w:p>
    <w:p w:rsidR="00587A18" w:rsidRPr="00D518C8" w:rsidRDefault="00587A18" w:rsidP="00587A18">
      <w:pPr>
        <w:ind w:firstLine="708"/>
        <w:rPr>
          <w:rFonts w:ascii="Gill Sans" w:hAnsi="Gill Sans"/>
          <w:b/>
        </w:rPr>
      </w:pPr>
      <w:r w:rsidRPr="00D518C8">
        <w:rPr>
          <w:rFonts w:ascii="Gill Sans" w:hAnsi="Gill Sans"/>
          <w:b/>
        </w:rPr>
        <w:t>Alış Fiyatı</w:t>
      </w:r>
      <w:r w:rsidRPr="00D518C8">
        <w:rPr>
          <w:rFonts w:ascii="Gill Sans" w:hAnsi="Gill Sans"/>
          <w:b/>
        </w:rPr>
        <w:tab/>
      </w:r>
      <w:r w:rsidRPr="00D518C8">
        <w:rPr>
          <w:rFonts w:ascii="Gill Sans" w:hAnsi="Gill Sans"/>
          <w:b/>
        </w:rPr>
        <w:tab/>
      </w:r>
      <w:r w:rsidRPr="00D518C8">
        <w:rPr>
          <w:rFonts w:ascii="Gill Sans" w:hAnsi="Gill Sans"/>
          <w:b/>
        </w:rPr>
        <w:tab/>
        <w:t>:</w:t>
      </w:r>
      <w:r w:rsidRPr="00D518C8">
        <w:rPr>
          <w:rFonts w:ascii="Gill Sans" w:hAnsi="Gill Sans"/>
          <w:b/>
          <w:color w:val="FF0000"/>
        </w:rPr>
        <w:t>1.000</w:t>
      </w:r>
      <w:r w:rsidRPr="00D518C8">
        <w:rPr>
          <w:rFonts w:ascii="Gill Sans" w:hAnsi="Gill Sans"/>
          <w:b/>
        </w:rPr>
        <w:t xml:space="preserve"> YTL.    </w:t>
      </w:r>
    </w:p>
    <w:p w:rsidR="00587A18" w:rsidRPr="00D518C8" w:rsidRDefault="00587A18" w:rsidP="00587A18">
      <w:pPr>
        <w:ind w:firstLine="708"/>
        <w:rPr>
          <w:rFonts w:ascii="Gill Sans" w:hAnsi="Gill Sans"/>
          <w:b/>
        </w:rPr>
      </w:pPr>
      <w:r w:rsidRPr="00D518C8">
        <w:rPr>
          <w:rFonts w:ascii="Gill Sans" w:hAnsi="Gill Sans"/>
          <w:b/>
        </w:rPr>
        <w:t>Satış Fiyatı</w:t>
      </w:r>
      <w:r w:rsidRPr="00D518C8">
        <w:rPr>
          <w:rFonts w:ascii="Gill Sans" w:hAnsi="Gill Sans"/>
          <w:b/>
        </w:rPr>
        <w:tab/>
      </w:r>
      <w:r w:rsidRPr="00D518C8">
        <w:rPr>
          <w:rFonts w:ascii="Gill Sans" w:hAnsi="Gill Sans"/>
          <w:b/>
        </w:rPr>
        <w:tab/>
      </w:r>
      <w:r w:rsidRPr="00D518C8">
        <w:rPr>
          <w:rFonts w:ascii="Gill Sans" w:hAnsi="Gill Sans"/>
          <w:b/>
        </w:rPr>
        <w:tab/>
        <w:t>:</w:t>
      </w:r>
      <w:r w:rsidRPr="00D518C8">
        <w:rPr>
          <w:rFonts w:ascii="Gill Sans" w:hAnsi="Gill Sans"/>
          <w:b/>
          <w:color w:val="FF0000"/>
        </w:rPr>
        <w:t>2.000</w:t>
      </w:r>
      <w:r w:rsidRPr="00D518C8">
        <w:rPr>
          <w:rFonts w:ascii="Gill Sans" w:hAnsi="Gill Sans"/>
          <w:b/>
        </w:rPr>
        <w:t xml:space="preserve"> YTL </w:t>
      </w:r>
    </w:p>
    <w:p w:rsidR="00587A18" w:rsidRPr="00D518C8" w:rsidRDefault="00587A18" w:rsidP="00587A18">
      <w:pPr>
        <w:ind w:firstLine="708"/>
        <w:rPr>
          <w:rFonts w:ascii="Gill Sans" w:hAnsi="Gill Sans"/>
          <w:b/>
          <w:color w:val="FF0000"/>
        </w:rPr>
      </w:pPr>
      <w:r w:rsidRPr="00D518C8">
        <w:rPr>
          <w:rFonts w:ascii="Gill Sans" w:hAnsi="Gill Sans"/>
          <w:b/>
        </w:rPr>
        <w:t>Birim</w:t>
      </w:r>
      <w:r w:rsidRPr="00D518C8">
        <w:rPr>
          <w:rFonts w:ascii="Gill Sans" w:hAnsi="Gill Sans"/>
          <w:b/>
        </w:rPr>
        <w:tab/>
      </w:r>
      <w:r w:rsidRPr="00D518C8">
        <w:rPr>
          <w:rFonts w:ascii="Gill Sans" w:hAnsi="Gill Sans"/>
          <w:b/>
        </w:rPr>
        <w:tab/>
      </w:r>
      <w:r w:rsidRPr="00D518C8">
        <w:rPr>
          <w:rFonts w:ascii="Gill Sans" w:hAnsi="Gill Sans"/>
          <w:b/>
        </w:rPr>
        <w:tab/>
      </w:r>
      <w:r w:rsidRPr="00D518C8">
        <w:rPr>
          <w:rFonts w:ascii="Gill Sans" w:hAnsi="Gill Sans"/>
          <w:b/>
        </w:rPr>
        <w:tab/>
        <w:t>:</w:t>
      </w:r>
      <w:r w:rsidRPr="00D518C8">
        <w:rPr>
          <w:rFonts w:ascii="Gill Sans" w:hAnsi="Gill Sans"/>
          <w:b/>
          <w:color w:val="FF0000"/>
        </w:rPr>
        <w:t>ADET</w:t>
      </w:r>
    </w:p>
    <w:p w:rsidR="00587A18" w:rsidRPr="00D518C8" w:rsidRDefault="00587A18" w:rsidP="00587A18">
      <w:pPr>
        <w:ind w:firstLine="708"/>
        <w:rPr>
          <w:rFonts w:ascii="Gill Sans" w:hAnsi="Gill Sans"/>
          <w:b/>
          <w:color w:val="000000"/>
        </w:rPr>
      </w:pPr>
      <w:r w:rsidRPr="00D518C8">
        <w:rPr>
          <w:rFonts w:ascii="Gill Sans" w:hAnsi="Gill Sans"/>
          <w:b/>
          <w:color w:val="000000"/>
        </w:rPr>
        <w:t>Alış Muhasebe Kodu</w:t>
      </w:r>
      <w:r w:rsidRPr="00D518C8">
        <w:rPr>
          <w:rFonts w:ascii="Gill Sans" w:hAnsi="Gill Sans"/>
          <w:b/>
          <w:color w:val="000000"/>
        </w:rPr>
        <w:tab/>
        <w:t>:</w:t>
      </w:r>
      <w:r w:rsidRPr="00D518C8">
        <w:rPr>
          <w:rFonts w:ascii="Gill Sans" w:hAnsi="Gill Sans"/>
          <w:b/>
          <w:color w:val="FF0000"/>
        </w:rPr>
        <w:t>153 001</w:t>
      </w:r>
    </w:p>
    <w:p w:rsidR="00587A18" w:rsidRPr="00D518C8" w:rsidRDefault="00587A18" w:rsidP="00587A18">
      <w:pPr>
        <w:ind w:firstLine="708"/>
        <w:rPr>
          <w:rFonts w:ascii="Gill Sans" w:hAnsi="Gill Sans"/>
          <w:b/>
          <w:color w:val="000000"/>
        </w:rPr>
      </w:pPr>
      <w:r w:rsidRPr="00D518C8">
        <w:rPr>
          <w:rFonts w:ascii="Gill Sans" w:hAnsi="Gill Sans"/>
          <w:b/>
          <w:color w:val="000000"/>
        </w:rPr>
        <w:lastRenderedPageBreak/>
        <w:t>Satış Muhasebe Kodu</w:t>
      </w:r>
      <w:r w:rsidRPr="00D518C8">
        <w:rPr>
          <w:rFonts w:ascii="Gill Sans" w:hAnsi="Gill Sans"/>
          <w:b/>
          <w:color w:val="000000"/>
        </w:rPr>
        <w:tab/>
        <w:t>:</w:t>
      </w:r>
      <w:r w:rsidRPr="00D518C8">
        <w:rPr>
          <w:rFonts w:ascii="Gill Sans" w:hAnsi="Gill Sans"/>
          <w:b/>
          <w:color w:val="FF0000"/>
        </w:rPr>
        <w:t>600 002</w:t>
      </w: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000000"/>
        </w:rPr>
      </w:pPr>
      <w:r>
        <w:rPr>
          <w:rFonts w:ascii="Gill Sans" w:hAnsi="Gill Sans"/>
          <w:b/>
          <w:noProof/>
          <w:color w:val="000000"/>
        </w:rPr>
        <w:drawing>
          <wp:inline distT="0" distB="0" distL="0" distR="0">
            <wp:extent cx="4356100" cy="2225675"/>
            <wp:effectExtent l="0" t="0" r="6350" b="317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6100" cy="2225675"/>
                    </a:xfrm>
                    <a:prstGeom prst="rect">
                      <a:avLst/>
                    </a:prstGeom>
                    <a:noFill/>
                    <a:ln>
                      <a:noFill/>
                    </a:ln>
                  </pic:spPr>
                </pic:pic>
              </a:graphicData>
            </a:graphic>
          </wp:inline>
        </w:drawing>
      </w:r>
    </w:p>
    <w:p w:rsidR="00587A18" w:rsidRPr="00D518C8" w:rsidRDefault="00587A18" w:rsidP="00587A18">
      <w:pPr>
        <w:ind w:left="2124" w:firstLine="708"/>
        <w:rPr>
          <w:rFonts w:ascii="Gill Sans" w:hAnsi="Gill Sans"/>
          <w:b/>
          <w:color w:val="000000"/>
        </w:rPr>
      </w:pPr>
      <w:r w:rsidRPr="00D518C8">
        <w:rPr>
          <w:rFonts w:ascii="Gill Sans" w:hAnsi="Gill Sans"/>
          <w:b/>
          <w:color w:val="000000"/>
        </w:rPr>
        <w:t xml:space="preserve">               (Şekil-2)</w:t>
      </w:r>
    </w:p>
    <w:p w:rsidR="00587A18" w:rsidRPr="00D518C8" w:rsidRDefault="00587A18" w:rsidP="00587A18">
      <w:pPr>
        <w:ind w:left="708"/>
        <w:rPr>
          <w:rFonts w:ascii="Gill Sans" w:hAnsi="Gill Sans"/>
          <w:b/>
          <w:color w:val="000000"/>
        </w:rPr>
      </w:pPr>
    </w:p>
    <w:p w:rsidR="00587A18" w:rsidRPr="00D518C8" w:rsidRDefault="00587A18" w:rsidP="00587A18">
      <w:pPr>
        <w:ind w:left="708"/>
        <w:rPr>
          <w:rFonts w:ascii="Gill Sans" w:hAnsi="Gill Sans"/>
          <w:b/>
        </w:rPr>
      </w:pPr>
      <w:r w:rsidRPr="00D518C8">
        <w:rPr>
          <w:rFonts w:ascii="Gill Sans" w:hAnsi="Gill Sans"/>
          <w:b/>
          <w:color w:val="000000"/>
        </w:rPr>
        <w:t xml:space="preserve">Kartın ilk sayfa bilgileri doldurulduktan sonra </w:t>
      </w:r>
      <w:r w:rsidRPr="00D518C8">
        <w:rPr>
          <w:rFonts w:ascii="Gill Sans" w:hAnsi="Gill Sans"/>
          <w:b/>
          <w:color w:val="FF0000"/>
        </w:rPr>
        <w:t>Alış</w:t>
      </w:r>
      <w:r w:rsidRPr="00D518C8">
        <w:rPr>
          <w:rFonts w:ascii="Gill Sans" w:hAnsi="Gill Sans"/>
          <w:b/>
        </w:rPr>
        <w:t xml:space="preserve"> ve </w:t>
      </w:r>
      <w:r w:rsidRPr="00D518C8">
        <w:rPr>
          <w:rFonts w:ascii="Gill Sans" w:hAnsi="Gill Sans"/>
          <w:b/>
          <w:color w:val="FF0000"/>
        </w:rPr>
        <w:t xml:space="preserve">Satış </w:t>
      </w:r>
      <w:r w:rsidRPr="00D518C8">
        <w:rPr>
          <w:rFonts w:ascii="Gill Sans" w:hAnsi="Gill Sans"/>
          <w:b/>
        </w:rPr>
        <w:t>fiyatlarının hareketlere (</w:t>
      </w:r>
      <w:proofErr w:type="spellStart"/>
      <w:proofErr w:type="gramStart"/>
      <w:r w:rsidRPr="00D518C8">
        <w:rPr>
          <w:rFonts w:ascii="Gill Sans" w:hAnsi="Gill Sans"/>
          <w:b/>
        </w:rPr>
        <w:t>fatura,irsaliye</w:t>
      </w:r>
      <w:proofErr w:type="gramEnd"/>
      <w:r w:rsidRPr="00D518C8">
        <w:rPr>
          <w:rFonts w:ascii="Gill Sans" w:hAnsi="Gill Sans"/>
          <w:b/>
        </w:rPr>
        <w:t>,sipariş</w:t>
      </w:r>
      <w:proofErr w:type="spellEnd"/>
      <w:r w:rsidRPr="00D518C8">
        <w:rPr>
          <w:rFonts w:ascii="Gill Sans" w:hAnsi="Gill Sans"/>
          <w:b/>
        </w:rPr>
        <w:t xml:space="preserve"> vb.) </w:t>
      </w:r>
      <w:r w:rsidRPr="00D518C8">
        <w:rPr>
          <w:rFonts w:ascii="Gill Sans" w:hAnsi="Gill Sans"/>
          <w:b/>
          <w:color w:val="FF0000"/>
        </w:rPr>
        <w:t>otomatik</w:t>
      </w:r>
      <w:r w:rsidRPr="00D518C8">
        <w:rPr>
          <w:rFonts w:ascii="Gill Sans" w:hAnsi="Gill Sans"/>
          <w:b/>
        </w:rPr>
        <w:t xml:space="preserve"> olarak gelmesi için Stok kartındaki </w:t>
      </w:r>
      <w:r w:rsidRPr="00D518C8">
        <w:rPr>
          <w:rFonts w:ascii="Gill Sans" w:hAnsi="Gill Sans"/>
          <w:b/>
          <w:color w:val="FF0000"/>
        </w:rPr>
        <w:t>Diğer Bilgiler</w:t>
      </w:r>
      <w:r w:rsidRPr="00D518C8">
        <w:rPr>
          <w:rFonts w:ascii="Gill Sans" w:hAnsi="Gill Sans"/>
          <w:b/>
        </w:rPr>
        <w:t xml:space="preserve"> sekmesi seçilir daha sonra </w:t>
      </w:r>
      <w:r w:rsidRPr="00D518C8">
        <w:rPr>
          <w:rFonts w:ascii="Gill Sans" w:hAnsi="Gill Sans"/>
          <w:b/>
          <w:color w:val="FF0000"/>
        </w:rPr>
        <w:t xml:space="preserve">Otomatik Fiyat Bilgileri </w:t>
      </w:r>
      <w:r w:rsidRPr="00D518C8">
        <w:rPr>
          <w:rFonts w:ascii="Gill Sans" w:hAnsi="Gill Sans"/>
          <w:b/>
          <w:color w:val="000000"/>
        </w:rPr>
        <w:t xml:space="preserve">kısmından, </w:t>
      </w:r>
      <w:r w:rsidRPr="00D518C8">
        <w:rPr>
          <w:rFonts w:ascii="Gill Sans" w:hAnsi="Gill Sans"/>
          <w:b/>
        </w:rPr>
        <w:t xml:space="preserve">Alış Fiyat No: </w:t>
      </w:r>
      <w:r w:rsidRPr="00D518C8">
        <w:rPr>
          <w:rFonts w:ascii="Gill Sans" w:hAnsi="Gill Sans"/>
          <w:b/>
          <w:color w:val="FF0000"/>
        </w:rPr>
        <w:t>1</w:t>
      </w:r>
      <w:r w:rsidRPr="00D518C8">
        <w:rPr>
          <w:rFonts w:ascii="Gill Sans" w:hAnsi="Gill Sans"/>
          <w:b/>
        </w:rPr>
        <w:t xml:space="preserve">, Satış Fiyat </w:t>
      </w:r>
      <w:proofErr w:type="spellStart"/>
      <w:r w:rsidRPr="00D518C8">
        <w:rPr>
          <w:rFonts w:ascii="Gill Sans" w:hAnsi="Gill Sans"/>
          <w:b/>
        </w:rPr>
        <w:t>no</w:t>
      </w:r>
      <w:proofErr w:type="spellEnd"/>
      <w:r w:rsidRPr="00D518C8">
        <w:rPr>
          <w:rFonts w:ascii="Gill Sans" w:hAnsi="Gill Sans"/>
          <w:b/>
        </w:rPr>
        <w:t xml:space="preserve">: </w:t>
      </w:r>
      <w:r w:rsidRPr="00D518C8">
        <w:rPr>
          <w:rFonts w:ascii="Gill Sans" w:hAnsi="Gill Sans"/>
          <w:b/>
          <w:color w:val="FF0000"/>
        </w:rPr>
        <w:t>2</w:t>
      </w:r>
      <w:r w:rsidRPr="00D518C8">
        <w:rPr>
          <w:rFonts w:ascii="Gill Sans" w:hAnsi="Gill Sans"/>
          <w:b/>
        </w:rPr>
        <w:t xml:space="preserve"> olarak yazılır. </w:t>
      </w:r>
      <w:r w:rsidRPr="00D518C8">
        <w:rPr>
          <w:rFonts w:ascii="Gill Sans" w:hAnsi="Gill Sans"/>
          <w:b/>
          <w:color w:val="FF0000"/>
        </w:rPr>
        <w:t>(Şekil-3)</w:t>
      </w:r>
    </w:p>
    <w:p w:rsidR="00587A18" w:rsidRPr="00D518C8" w:rsidRDefault="00587A18" w:rsidP="00587A18">
      <w:pPr>
        <w:ind w:left="708"/>
        <w:rPr>
          <w:rFonts w:ascii="Gill Sans" w:hAnsi="Gill Sans"/>
          <w:b/>
          <w:color w:val="000000"/>
        </w:rPr>
      </w:pPr>
    </w:p>
    <w:p w:rsidR="00587A18" w:rsidRPr="00D518C8" w:rsidRDefault="00587A18" w:rsidP="00587A18">
      <w:pPr>
        <w:ind w:left="708"/>
        <w:jc w:val="center"/>
        <w:rPr>
          <w:rFonts w:ascii="Gill Sans" w:hAnsi="Gill Sans"/>
          <w:b/>
          <w:color w:val="000000"/>
        </w:rPr>
      </w:pPr>
      <w:r>
        <w:rPr>
          <w:rFonts w:ascii="Gill Sans" w:hAnsi="Gill Sans"/>
          <w:b/>
          <w:noProof/>
          <w:color w:val="000000"/>
        </w:rPr>
        <w:drawing>
          <wp:inline distT="0" distB="0" distL="0" distR="0">
            <wp:extent cx="5365750" cy="2622550"/>
            <wp:effectExtent l="0" t="0" r="6350" b="635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5750" cy="2622550"/>
                    </a:xfrm>
                    <a:prstGeom prst="rect">
                      <a:avLst/>
                    </a:prstGeom>
                    <a:noFill/>
                    <a:ln>
                      <a:noFill/>
                    </a:ln>
                  </pic:spPr>
                </pic:pic>
              </a:graphicData>
            </a:graphic>
          </wp:inline>
        </w:drawing>
      </w:r>
    </w:p>
    <w:p w:rsidR="00587A18" w:rsidRPr="00D518C8" w:rsidRDefault="00587A18" w:rsidP="00587A18">
      <w:pPr>
        <w:ind w:left="2832" w:firstLine="708"/>
        <w:rPr>
          <w:rFonts w:ascii="Gill Sans" w:hAnsi="Gill Sans"/>
          <w:b/>
          <w:color w:val="000000"/>
        </w:rPr>
      </w:pPr>
      <w:r w:rsidRPr="00D518C8">
        <w:rPr>
          <w:rFonts w:ascii="Gill Sans" w:hAnsi="Gill Sans"/>
          <w:b/>
          <w:color w:val="000000"/>
        </w:rPr>
        <w:t xml:space="preserve">           (Şekil-3)</w:t>
      </w:r>
    </w:p>
    <w:p w:rsidR="00587A18" w:rsidRPr="00D518C8" w:rsidRDefault="00587A18" w:rsidP="00587A18">
      <w:pPr>
        <w:ind w:left="708"/>
        <w:rPr>
          <w:rFonts w:ascii="Gill Sans" w:hAnsi="Gill Sans"/>
          <w:b/>
          <w:color w:val="000000"/>
        </w:rPr>
      </w:pPr>
      <w:r w:rsidRPr="00D518C8">
        <w:rPr>
          <w:rFonts w:ascii="Gill Sans" w:hAnsi="Gill Sans"/>
          <w:b/>
          <w:color w:val="000000"/>
        </w:rPr>
        <w:t xml:space="preserve">Muhasebe modülü ile entegre çalışılacak ise Karttaki </w:t>
      </w:r>
      <w:r w:rsidRPr="00D518C8">
        <w:rPr>
          <w:rFonts w:ascii="Gill Sans" w:hAnsi="Gill Sans"/>
          <w:b/>
          <w:color w:val="FF0000"/>
        </w:rPr>
        <w:t>Bağlantı</w:t>
      </w:r>
      <w:r w:rsidRPr="00D518C8">
        <w:rPr>
          <w:rFonts w:ascii="Gill Sans" w:hAnsi="Gill Sans"/>
          <w:b/>
          <w:color w:val="000000"/>
        </w:rPr>
        <w:t xml:space="preserve"> sekmesi </w:t>
      </w:r>
      <w:proofErr w:type="gramStart"/>
      <w:r w:rsidRPr="00D518C8">
        <w:rPr>
          <w:rFonts w:ascii="Gill Sans" w:hAnsi="Gill Sans"/>
          <w:b/>
          <w:color w:val="000000"/>
        </w:rPr>
        <w:t xml:space="preserve">seçilir  </w:t>
      </w:r>
      <w:r w:rsidRPr="00D518C8">
        <w:rPr>
          <w:rFonts w:ascii="Gill Sans" w:hAnsi="Gill Sans"/>
          <w:b/>
          <w:color w:val="FF0000"/>
        </w:rPr>
        <w:t>FATURA</w:t>
      </w:r>
      <w:proofErr w:type="gramEnd"/>
      <w:r w:rsidRPr="00D518C8">
        <w:rPr>
          <w:rFonts w:ascii="Gill Sans" w:hAnsi="Gill Sans"/>
          <w:b/>
          <w:color w:val="FF0000"/>
        </w:rPr>
        <w:t xml:space="preserve"> FİŞ TİP NOSU</w:t>
      </w:r>
      <w:r w:rsidRPr="00D518C8">
        <w:rPr>
          <w:rFonts w:ascii="Gill Sans" w:hAnsi="Gill Sans"/>
          <w:b/>
          <w:color w:val="000000"/>
        </w:rPr>
        <w:t xml:space="preserve"> kısmına </w:t>
      </w:r>
      <w:r w:rsidRPr="00D518C8">
        <w:rPr>
          <w:rFonts w:ascii="Gill Sans" w:hAnsi="Gill Sans"/>
          <w:b/>
          <w:color w:val="FF0000"/>
        </w:rPr>
        <w:t>1-ALIM,</w:t>
      </w:r>
      <w:r w:rsidRPr="00D518C8">
        <w:rPr>
          <w:rFonts w:ascii="Gill Sans" w:hAnsi="Gill Sans"/>
          <w:b/>
          <w:color w:val="000000"/>
        </w:rPr>
        <w:t xml:space="preserve"> </w:t>
      </w:r>
      <w:r w:rsidRPr="00D518C8">
        <w:rPr>
          <w:rFonts w:ascii="Gill Sans" w:hAnsi="Gill Sans"/>
          <w:b/>
          <w:color w:val="FF0000"/>
        </w:rPr>
        <w:t>STOK HESAP KODU</w:t>
      </w:r>
      <w:r w:rsidRPr="00D518C8">
        <w:rPr>
          <w:rFonts w:ascii="Gill Sans" w:hAnsi="Gill Sans"/>
          <w:b/>
          <w:color w:val="000000"/>
        </w:rPr>
        <w:t xml:space="preserve"> kısmına ise örneğin </w:t>
      </w:r>
      <w:r w:rsidRPr="00D518C8">
        <w:rPr>
          <w:rFonts w:ascii="Gill Sans" w:hAnsi="Gill Sans"/>
          <w:b/>
          <w:color w:val="FF0000"/>
        </w:rPr>
        <w:t>153 001</w:t>
      </w:r>
      <w:r w:rsidRPr="00D518C8">
        <w:rPr>
          <w:rFonts w:ascii="Gill Sans" w:hAnsi="Gill Sans"/>
          <w:b/>
          <w:color w:val="000000"/>
        </w:rPr>
        <w:t xml:space="preserve"> yazılır.</w:t>
      </w:r>
    </w:p>
    <w:p w:rsidR="00587A18" w:rsidRPr="00D518C8" w:rsidRDefault="00587A18" w:rsidP="00587A18">
      <w:pPr>
        <w:ind w:left="708"/>
        <w:rPr>
          <w:rFonts w:ascii="Gill Sans" w:hAnsi="Gill Sans"/>
          <w:b/>
          <w:color w:val="000000"/>
        </w:rPr>
      </w:pPr>
      <w:r w:rsidRPr="00D518C8">
        <w:rPr>
          <w:rFonts w:ascii="Gill Sans" w:hAnsi="Gill Sans"/>
          <w:b/>
          <w:color w:val="000000"/>
        </w:rPr>
        <w:t xml:space="preserve">İkinci satıra inip </w:t>
      </w:r>
      <w:r w:rsidRPr="00D518C8">
        <w:rPr>
          <w:rFonts w:ascii="Gill Sans" w:hAnsi="Gill Sans"/>
          <w:b/>
          <w:color w:val="FF0000"/>
        </w:rPr>
        <w:t>FATURA FİŞ TİP NOSU</w:t>
      </w:r>
      <w:r w:rsidRPr="00D518C8">
        <w:rPr>
          <w:rFonts w:ascii="Gill Sans" w:hAnsi="Gill Sans"/>
          <w:b/>
          <w:color w:val="000000"/>
        </w:rPr>
        <w:t xml:space="preserve"> kısmına </w:t>
      </w:r>
      <w:r w:rsidRPr="00D518C8">
        <w:rPr>
          <w:rFonts w:ascii="Gill Sans" w:hAnsi="Gill Sans"/>
          <w:b/>
          <w:color w:val="FF0000"/>
        </w:rPr>
        <w:t>3-SATIŞ</w:t>
      </w:r>
      <w:r w:rsidRPr="00D518C8">
        <w:rPr>
          <w:rFonts w:ascii="Gill Sans" w:hAnsi="Gill Sans"/>
          <w:b/>
          <w:color w:val="000000"/>
        </w:rPr>
        <w:t xml:space="preserve">, </w:t>
      </w:r>
      <w:r w:rsidRPr="00D518C8">
        <w:rPr>
          <w:rFonts w:ascii="Gill Sans" w:hAnsi="Gill Sans"/>
          <w:b/>
          <w:color w:val="FF0000"/>
        </w:rPr>
        <w:t xml:space="preserve">STOK HESAP KODU </w:t>
      </w:r>
      <w:r w:rsidRPr="00D518C8">
        <w:rPr>
          <w:rFonts w:ascii="Gill Sans" w:hAnsi="Gill Sans"/>
          <w:b/>
          <w:color w:val="000000"/>
        </w:rPr>
        <w:t xml:space="preserve">kısmına ise </w:t>
      </w:r>
      <w:r w:rsidRPr="00D518C8">
        <w:rPr>
          <w:rFonts w:ascii="Gill Sans" w:hAnsi="Gill Sans"/>
          <w:b/>
          <w:color w:val="FF0000"/>
        </w:rPr>
        <w:t>600 001</w:t>
      </w:r>
      <w:r w:rsidRPr="00D518C8">
        <w:rPr>
          <w:rFonts w:ascii="Gill Sans" w:hAnsi="Gill Sans"/>
          <w:b/>
          <w:color w:val="000000"/>
        </w:rPr>
        <w:t xml:space="preserve"> yazılır.  Şekil-4</w:t>
      </w:r>
    </w:p>
    <w:p w:rsidR="00587A18" w:rsidRPr="00D518C8" w:rsidRDefault="00587A18" w:rsidP="00587A18">
      <w:pPr>
        <w:ind w:left="708"/>
        <w:rPr>
          <w:rFonts w:ascii="Gill Sans" w:hAnsi="Gill Sans"/>
          <w:b/>
          <w:color w:val="000000"/>
        </w:rPr>
      </w:pPr>
    </w:p>
    <w:p w:rsidR="00587A18" w:rsidRPr="00D518C8" w:rsidRDefault="00587A18" w:rsidP="00587A18">
      <w:pPr>
        <w:ind w:left="708"/>
        <w:jc w:val="center"/>
        <w:rPr>
          <w:rFonts w:ascii="Gill Sans" w:hAnsi="Gill Sans"/>
          <w:b/>
          <w:color w:val="000000"/>
        </w:rPr>
      </w:pPr>
      <w:r>
        <w:rPr>
          <w:rFonts w:ascii="Gill Sans" w:hAnsi="Gill Sans"/>
          <w:b/>
          <w:noProof/>
          <w:color w:val="000000"/>
        </w:rPr>
        <w:lastRenderedPageBreak/>
        <w:drawing>
          <wp:inline distT="0" distB="0" distL="0" distR="0">
            <wp:extent cx="4692650" cy="2941320"/>
            <wp:effectExtent l="0" t="0" r="0"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0" cy="2941320"/>
                    </a:xfrm>
                    <a:prstGeom prst="rect">
                      <a:avLst/>
                    </a:prstGeom>
                    <a:noFill/>
                    <a:ln>
                      <a:noFill/>
                    </a:ln>
                  </pic:spPr>
                </pic:pic>
              </a:graphicData>
            </a:graphic>
          </wp:inline>
        </w:drawing>
      </w:r>
    </w:p>
    <w:p w:rsidR="00587A18" w:rsidRPr="00D518C8" w:rsidRDefault="00587A18" w:rsidP="00587A18">
      <w:pPr>
        <w:ind w:left="2124" w:firstLine="708"/>
        <w:rPr>
          <w:rFonts w:ascii="Gill Sans" w:hAnsi="Gill Sans"/>
          <w:b/>
          <w:color w:val="000000"/>
        </w:rPr>
      </w:pPr>
      <w:r w:rsidRPr="00D518C8">
        <w:rPr>
          <w:rFonts w:ascii="Gill Sans" w:hAnsi="Gill Sans"/>
          <w:b/>
          <w:color w:val="000000"/>
        </w:rPr>
        <w:t xml:space="preserve">                             (Şekil-4)</w:t>
      </w:r>
    </w:p>
    <w:p w:rsidR="00587A18" w:rsidRPr="00D518C8" w:rsidRDefault="00587A18" w:rsidP="00587A18">
      <w:pPr>
        <w:rPr>
          <w:rFonts w:ascii="Gill Sans" w:hAnsi="Gill Sans"/>
          <w:b/>
          <w:color w:val="000000"/>
        </w:rPr>
      </w:pPr>
      <w:r w:rsidRPr="00D518C8">
        <w:rPr>
          <w:rFonts w:ascii="Gill Sans" w:hAnsi="Gill Sans"/>
          <w:b/>
          <w:color w:val="000000"/>
        </w:rPr>
        <w:tab/>
      </w:r>
    </w:p>
    <w:p w:rsidR="00587A18" w:rsidRPr="00D518C8" w:rsidRDefault="00587A18" w:rsidP="00587A18">
      <w:pPr>
        <w:ind w:left="708"/>
        <w:rPr>
          <w:rFonts w:ascii="Gill Sans" w:hAnsi="Gill Sans"/>
          <w:b/>
          <w:color w:val="000000"/>
        </w:rPr>
      </w:pPr>
    </w:p>
    <w:p w:rsidR="00587A18" w:rsidRPr="00D518C8" w:rsidRDefault="00587A18" w:rsidP="00587A18">
      <w:pPr>
        <w:ind w:left="708"/>
        <w:rPr>
          <w:rFonts w:ascii="Gill Sans" w:hAnsi="Gill Sans"/>
          <w:b/>
          <w:color w:val="000000"/>
        </w:rPr>
      </w:pPr>
      <w:r w:rsidRPr="00D518C8">
        <w:rPr>
          <w:rFonts w:ascii="Gill Sans" w:hAnsi="Gill Sans"/>
          <w:b/>
          <w:color w:val="000000"/>
        </w:rPr>
        <w:t xml:space="preserve">Muhasebe Hesap planında 153 001 ve 600 001 hesapları yoksa kayıt esnasında program otomatik olarak bu hesapları açar. </w:t>
      </w:r>
      <w:r w:rsidRPr="00D518C8">
        <w:rPr>
          <w:rFonts w:ascii="Gill Sans" w:hAnsi="Gill Sans"/>
          <w:b/>
          <w:color w:val="FF0000"/>
        </w:rPr>
        <w:t>F2-Kayıt</w:t>
      </w:r>
      <w:r w:rsidRPr="00D518C8">
        <w:rPr>
          <w:rFonts w:ascii="Gill Sans" w:hAnsi="Gill Sans"/>
          <w:b/>
          <w:color w:val="000000"/>
        </w:rPr>
        <w:t xml:space="preserve"> edilir ve muhasebeden de otomatik hesap kodlarını açar. Şekil-5</w:t>
      </w:r>
    </w:p>
    <w:p w:rsidR="00587A18" w:rsidRPr="00D518C8" w:rsidRDefault="00587A18" w:rsidP="00587A18">
      <w:pPr>
        <w:ind w:left="708"/>
        <w:rPr>
          <w:rFonts w:ascii="Gill Sans" w:hAnsi="Gill Sans"/>
          <w:b/>
          <w:color w:val="000000"/>
        </w:rPr>
      </w:pPr>
    </w:p>
    <w:p w:rsidR="00587A18" w:rsidRPr="00D518C8" w:rsidRDefault="00587A18" w:rsidP="00587A18">
      <w:pPr>
        <w:ind w:left="708"/>
        <w:rPr>
          <w:rFonts w:ascii="Gill Sans" w:hAnsi="Gill Sans"/>
          <w:b/>
          <w:color w:val="000000"/>
        </w:rPr>
      </w:pPr>
      <w:r>
        <w:rPr>
          <w:rFonts w:ascii="Gill Sans" w:hAnsi="Gill Sans"/>
          <w:b/>
          <w:noProof/>
        </w:rPr>
        <w:drawing>
          <wp:inline distT="0" distB="0" distL="0" distR="0">
            <wp:extent cx="4805045" cy="3347085"/>
            <wp:effectExtent l="0" t="0" r="0" b="5715"/>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5045" cy="3347085"/>
                    </a:xfrm>
                    <a:prstGeom prst="rect">
                      <a:avLst/>
                    </a:prstGeom>
                    <a:noFill/>
                    <a:ln>
                      <a:noFill/>
                    </a:ln>
                  </pic:spPr>
                </pic:pic>
              </a:graphicData>
            </a:graphic>
          </wp:inline>
        </w:drawing>
      </w:r>
    </w:p>
    <w:p w:rsidR="00587A18" w:rsidRPr="00D518C8" w:rsidRDefault="00587A18" w:rsidP="00587A18">
      <w:pPr>
        <w:ind w:left="2124" w:firstLine="708"/>
        <w:rPr>
          <w:rFonts w:ascii="Gill Sans" w:hAnsi="Gill Sans"/>
          <w:b/>
          <w:color w:val="000000"/>
        </w:rPr>
      </w:pPr>
      <w:r w:rsidRPr="00D518C8">
        <w:rPr>
          <w:rFonts w:ascii="Gill Sans" w:hAnsi="Gill Sans"/>
          <w:b/>
          <w:color w:val="000000"/>
        </w:rPr>
        <w:t xml:space="preserve">                   (Şekil-5)</w:t>
      </w:r>
    </w:p>
    <w:p w:rsidR="00587A18" w:rsidRPr="00D518C8" w:rsidRDefault="00587A18" w:rsidP="00587A18">
      <w:pPr>
        <w:ind w:left="2124" w:firstLine="708"/>
        <w:rPr>
          <w:rFonts w:ascii="Gill Sans" w:hAnsi="Gill Sans"/>
          <w:b/>
          <w:color w:val="000000"/>
        </w:rPr>
      </w:pPr>
    </w:p>
    <w:p w:rsidR="00587A18" w:rsidRPr="00D518C8" w:rsidRDefault="00587A18" w:rsidP="00587A18">
      <w:pPr>
        <w:ind w:left="708"/>
        <w:rPr>
          <w:rFonts w:ascii="Gill Sans" w:hAnsi="Gill Sans"/>
          <w:b/>
          <w:color w:val="000000"/>
        </w:rPr>
      </w:pPr>
    </w:p>
    <w:p w:rsidR="00587A18" w:rsidRPr="00D518C8" w:rsidRDefault="00587A18" w:rsidP="00587A18">
      <w:pPr>
        <w:ind w:left="708"/>
        <w:rPr>
          <w:rFonts w:ascii="Gill Sans" w:hAnsi="Gill Sans"/>
          <w:b/>
          <w:color w:val="000000"/>
        </w:rPr>
      </w:pPr>
      <w:r w:rsidRPr="00D518C8">
        <w:rPr>
          <w:rFonts w:ascii="Gill Sans" w:hAnsi="Gill Sans"/>
          <w:b/>
          <w:color w:val="000000"/>
        </w:rPr>
        <w:t xml:space="preserve">Bu hesap kodları yazıldıktan sonra, Alış faturası kaydedilince program otomatik olarak </w:t>
      </w:r>
      <w:r w:rsidRPr="00D518C8">
        <w:rPr>
          <w:rFonts w:ascii="Gill Sans" w:hAnsi="Gill Sans"/>
          <w:b/>
          <w:color w:val="FF0000"/>
        </w:rPr>
        <w:t>153 001</w:t>
      </w:r>
      <w:r w:rsidRPr="00D518C8">
        <w:rPr>
          <w:rFonts w:ascii="Gill Sans" w:hAnsi="Gill Sans"/>
          <w:b/>
          <w:color w:val="000000"/>
        </w:rPr>
        <w:t xml:space="preserve"> hesabına, Satış faturası kayıt edilince de </w:t>
      </w:r>
      <w:r w:rsidRPr="00D518C8">
        <w:rPr>
          <w:rFonts w:ascii="Gill Sans" w:hAnsi="Gill Sans"/>
          <w:b/>
          <w:color w:val="FF0000"/>
        </w:rPr>
        <w:t>600 001</w:t>
      </w:r>
      <w:r w:rsidRPr="00D518C8">
        <w:rPr>
          <w:rFonts w:ascii="Gill Sans" w:hAnsi="Gill Sans"/>
          <w:b/>
          <w:color w:val="000000"/>
        </w:rPr>
        <w:t xml:space="preserve"> hesaplarına otomatik işlem yapar.</w:t>
      </w:r>
    </w:p>
    <w:p w:rsidR="00587A18" w:rsidRPr="00D518C8" w:rsidRDefault="00587A18" w:rsidP="00587A18">
      <w:pPr>
        <w:ind w:left="708"/>
        <w:rPr>
          <w:rFonts w:ascii="Gill Sans" w:hAnsi="Gill Sans"/>
          <w:b/>
          <w:color w:val="000000"/>
        </w:rPr>
      </w:pPr>
    </w:p>
    <w:p w:rsidR="00587A18" w:rsidRPr="00D518C8" w:rsidRDefault="00587A18" w:rsidP="00587A18">
      <w:pPr>
        <w:ind w:firstLine="708"/>
        <w:rPr>
          <w:rFonts w:ascii="Gill Sans" w:hAnsi="Gill Sans"/>
          <w:b/>
          <w:color w:val="000000"/>
        </w:rPr>
      </w:pPr>
      <w:r w:rsidRPr="00D518C8">
        <w:rPr>
          <w:rFonts w:ascii="Gill Sans" w:hAnsi="Gill Sans"/>
          <w:b/>
          <w:color w:val="000000"/>
        </w:rPr>
        <w:t>İlk açılan kartın adımları takip edilerek ikinci stok kartı açılır.</w:t>
      </w:r>
    </w:p>
    <w:p w:rsidR="00587A18" w:rsidRPr="00D518C8" w:rsidRDefault="00587A18" w:rsidP="00587A18">
      <w:pPr>
        <w:ind w:left="708"/>
        <w:rPr>
          <w:rFonts w:ascii="Gill Sans" w:hAnsi="Gill Sans"/>
          <w:b/>
          <w:color w:val="000000"/>
        </w:rPr>
      </w:pPr>
    </w:p>
    <w:p w:rsidR="00587A18" w:rsidRPr="00D518C8" w:rsidRDefault="00587A18" w:rsidP="00587A18">
      <w:pPr>
        <w:ind w:firstLine="708"/>
        <w:rPr>
          <w:rFonts w:ascii="Gill Sans" w:hAnsi="Gill Sans"/>
          <w:b/>
          <w:color w:val="FF0000"/>
        </w:rPr>
      </w:pPr>
      <w:r w:rsidRPr="00D518C8">
        <w:rPr>
          <w:rFonts w:ascii="Gill Sans" w:hAnsi="Gill Sans"/>
          <w:b/>
          <w:color w:val="FF0000"/>
        </w:rPr>
        <w:t>b) İkinci Kart</w:t>
      </w:r>
    </w:p>
    <w:p w:rsidR="00587A18" w:rsidRPr="00D518C8" w:rsidRDefault="00587A18" w:rsidP="00587A18">
      <w:pPr>
        <w:ind w:firstLine="708"/>
        <w:rPr>
          <w:rFonts w:ascii="Gill Sans" w:hAnsi="Gill Sans"/>
          <w:b/>
          <w:color w:val="FF0000"/>
        </w:rPr>
      </w:pPr>
      <w:r w:rsidRPr="00D518C8">
        <w:rPr>
          <w:rFonts w:ascii="Gill Sans" w:hAnsi="Gill Sans"/>
          <w:b/>
          <w:color w:val="000000"/>
        </w:rPr>
        <w:t>Stok Kodu</w:t>
      </w:r>
      <w:r w:rsidRPr="00D518C8">
        <w:rPr>
          <w:rFonts w:ascii="Gill Sans" w:hAnsi="Gill Sans"/>
          <w:b/>
          <w:color w:val="000000"/>
        </w:rPr>
        <w:tab/>
      </w:r>
      <w:r w:rsidRPr="00D518C8">
        <w:rPr>
          <w:rFonts w:ascii="Gill Sans" w:hAnsi="Gill Sans"/>
          <w:b/>
          <w:color w:val="000000"/>
        </w:rPr>
        <w:tab/>
      </w:r>
      <w:r w:rsidRPr="00D518C8">
        <w:rPr>
          <w:rFonts w:ascii="Gill Sans" w:hAnsi="Gill Sans"/>
          <w:b/>
          <w:color w:val="000000"/>
        </w:rPr>
        <w:tab/>
        <w:t>:</w:t>
      </w:r>
      <w:r w:rsidRPr="00D518C8">
        <w:rPr>
          <w:rFonts w:ascii="Gill Sans" w:hAnsi="Gill Sans"/>
          <w:b/>
          <w:color w:val="FF0000"/>
        </w:rPr>
        <w:t>DD001</w:t>
      </w:r>
    </w:p>
    <w:p w:rsidR="00587A18" w:rsidRPr="00D518C8" w:rsidRDefault="00587A18" w:rsidP="00587A18">
      <w:pPr>
        <w:ind w:firstLine="708"/>
        <w:rPr>
          <w:rFonts w:ascii="Gill Sans" w:hAnsi="Gill Sans"/>
          <w:b/>
          <w:color w:val="FF0000"/>
        </w:rPr>
      </w:pPr>
      <w:r w:rsidRPr="00D518C8">
        <w:rPr>
          <w:rFonts w:ascii="Gill Sans" w:hAnsi="Gill Sans"/>
          <w:b/>
          <w:color w:val="000000"/>
        </w:rPr>
        <w:t>Cinsi</w:t>
      </w:r>
      <w:r w:rsidRPr="00D518C8">
        <w:rPr>
          <w:rFonts w:ascii="Gill Sans" w:hAnsi="Gill Sans"/>
          <w:b/>
          <w:color w:val="000000"/>
        </w:rPr>
        <w:tab/>
      </w:r>
      <w:r w:rsidRPr="00D518C8">
        <w:rPr>
          <w:rFonts w:ascii="Gill Sans" w:hAnsi="Gill Sans"/>
          <w:b/>
          <w:color w:val="000000"/>
        </w:rPr>
        <w:tab/>
      </w:r>
      <w:r w:rsidRPr="00D518C8">
        <w:rPr>
          <w:rFonts w:ascii="Gill Sans" w:hAnsi="Gill Sans"/>
          <w:b/>
          <w:color w:val="000000"/>
        </w:rPr>
        <w:tab/>
      </w:r>
      <w:r w:rsidRPr="00D518C8">
        <w:rPr>
          <w:rFonts w:ascii="Gill Sans" w:hAnsi="Gill Sans"/>
          <w:b/>
          <w:color w:val="000000"/>
        </w:rPr>
        <w:tab/>
        <w:t>:</w:t>
      </w:r>
      <w:r w:rsidRPr="00D518C8">
        <w:rPr>
          <w:rFonts w:ascii="Gill Sans" w:hAnsi="Gill Sans"/>
          <w:b/>
          <w:color w:val="FF0000"/>
        </w:rPr>
        <w:t>DD ARÇELİK BUZDOLABI</w:t>
      </w:r>
    </w:p>
    <w:p w:rsidR="00587A18" w:rsidRPr="00D518C8" w:rsidRDefault="00587A18" w:rsidP="00587A18">
      <w:pPr>
        <w:ind w:firstLine="708"/>
        <w:rPr>
          <w:rFonts w:ascii="Gill Sans" w:hAnsi="Gill Sans"/>
          <w:b/>
        </w:rPr>
      </w:pPr>
      <w:r w:rsidRPr="00D518C8">
        <w:rPr>
          <w:rFonts w:ascii="Gill Sans" w:hAnsi="Gill Sans"/>
          <w:b/>
        </w:rPr>
        <w:t>Alış Fiyatı</w:t>
      </w:r>
      <w:r w:rsidRPr="00D518C8">
        <w:rPr>
          <w:rFonts w:ascii="Gill Sans" w:hAnsi="Gill Sans"/>
          <w:b/>
        </w:rPr>
        <w:tab/>
      </w:r>
      <w:r w:rsidRPr="00D518C8">
        <w:rPr>
          <w:rFonts w:ascii="Gill Sans" w:hAnsi="Gill Sans"/>
          <w:b/>
        </w:rPr>
        <w:tab/>
      </w:r>
      <w:r w:rsidRPr="00D518C8">
        <w:rPr>
          <w:rFonts w:ascii="Gill Sans" w:hAnsi="Gill Sans"/>
          <w:b/>
        </w:rPr>
        <w:tab/>
        <w:t>:</w:t>
      </w:r>
      <w:r w:rsidRPr="00D518C8">
        <w:rPr>
          <w:rFonts w:ascii="Gill Sans" w:hAnsi="Gill Sans"/>
          <w:b/>
          <w:color w:val="FF0000"/>
        </w:rPr>
        <w:t>750</w:t>
      </w:r>
      <w:r w:rsidRPr="00D518C8">
        <w:rPr>
          <w:rFonts w:ascii="Gill Sans" w:hAnsi="Gill Sans"/>
          <w:b/>
        </w:rPr>
        <w:t xml:space="preserve"> YTL.    </w:t>
      </w:r>
    </w:p>
    <w:p w:rsidR="00587A18" w:rsidRPr="00D518C8" w:rsidRDefault="00587A18" w:rsidP="00587A18">
      <w:pPr>
        <w:ind w:firstLine="708"/>
        <w:rPr>
          <w:rFonts w:ascii="Gill Sans" w:hAnsi="Gill Sans"/>
          <w:b/>
        </w:rPr>
      </w:pPr>
      <w:r w:rsidRPr="00D518C8">
        <w:rPr>
          <w:rFonts w:ascii="Gill Sans" w:hAnsi="Gill Sans"/>
          <w:b/>
        </w:rPr>
        <w:t>Satış Fiyatı</w:t>
      </w:r>
      <w:r w:rsidRPr="00D518C8">
        <w:rPr>
          <w:rFonts w:ascii="Gill Sans" w:hAnsi="Gill Sans"/>
          <w:b/>
        </w:rPr>
        <w:tab/>
      </w:r>
      <w:r w:rsidRPr="00D518C8">
        <w:rPr>
          <w:rFonts w:ascii="Gill Sans" w:hAnsi="Gill Sans"/>
          <w:b/>
        </w:rPr>
        <w:tab/>
      </w:r>
      <w:r w:rsidRPr="00D518C8">
        <w:rPr>
          <w:rFonts w:ascii="Gill Sans" w:hAnsi="Gill Sans"/>
          <w:b/>
        </w:rPr>
        <w:tab/>
        <w:t>:</w:t>
      </w:r>
      <w:r w:rsidRPr="00D518C8">
        <w:rPr>
          <w:rFonts w:ascii="Gill Sans" w:hAnsi="Gill Sans"/>
          <w:b/>
          <w:color w:val="FF0000"/>
        </w:rPr>
        <w:t>950</w:t>
      </w:r>
      <w:r w:rsidRPr="00D518C8">
        <w:rPr>
          <w:rFonts w:ascii="Gill Sans" w:hAnsi="Gill Sans"/>
          <w:b/>
        </w:rPr>
        <w:t xml:space="preserve"> YTL </w:t>
      </w:r>
    </w:p>
    <w:p w:rsidR="00587A18" w:rsidRPr="00D518C8" w:rsidRDefault="00587A18" w:rsidP="00587A18">
      <w:pPr>
        <w:ind w:firstLine="708"/>
        <w:rPr>
          <w:rFonts w:ascii="Gill Sans" w:hAnsi="Gill Sans"/>
          <w:b/>
          <w:color w:val="FF0000"/>
        </w:rPr>
      </w:pPr>
      <w:r w:rsidRPr="00D518C8">
        <w:rPr>
          <w:rFonts w:ascii="Gill Sans" w:hAnsi="Gill Sans"/>
          <w:b/>
        </w:rPr>
        <w:t>Birim</w:t>
      </w:r>
      <w:r w:rsidRPr="00D518C8">
        <w:rPr>
          <w:rFonts w:ascii="Gill Sans" w:hAnsi="Gill Sans"/>
          <w:b/>
        </w:rPr>
        <w:tab/>
      </w:r>
      <w:r w:rsidRPr="00D518C8">
        <w:rPr>
          <w:rFonts w:ascii="Gill Sans" w:hAnsi="Gill Sans"/>
          <w:b/>
        </w:rPr>
        <w:tab/>
      </w:r>
      <w:r w:rsidRPr="00D518C8">
        <w:rPr>
          <w:rFonts w:ascii="Gill Sans" w:hAnsi="Gill Sans"/>
          <w:b/>
        </w:rPr>
        <w:tab/>
      </w:r>
      <w:r w:rsidRPr="00D518C8">
        <w:rPr>
          <w:rFonts w:ascii="Gill Sans" w:hAnsi="Gill Sans"/>
          <w:b/>
        </w:rPr>
        <w:tab/>
        <w:t>:</w:t>
      </w:r>
      <w:r w:rsidRPr="00D518C8">
        <w:rPr>
          <w:rFonts w:ascii="Gill Sans" w:hAnsi="Gill Sans"/>
          <w:b/>
          <w:color w:val="FF0000"/>
        </w:rPr>
        <w:t>ADET</w:t>
      </w:r>
    </w:p>
    <w:p w:rsidR="00587A18" w:rsidRPr="00D518C8" w:rsidRDefault="00587A18" w:rsidP="00587A18">
      <w:pPr>
        <w:ind w:firstLine="708"/>
        <w:rPr>
          <w:rFonts w:ascii="Gill Sans" w:hAnsi="Gill Sans"/>
          <w:b/>
          <w:color w:val="000000"/>
        </w:rPr>
      </w:pPr>
      <w:r w:rsidRPr="00D518C8">
        <w:rPr>
          <w:rFonts w:ascii="Gill Sans" w:hAnsi="Gill Sans"/>
          <w:b/>
          <w:color w:val="000000"/>
        </w:rPr>
        <w:t>Alış Muhasebe Kodu</w:t>
      </w:r>
      <w:r w:rsidRPr="00D518C8">
        <w:rPr>
          <w:rFonts w:ascii="Gill Sans" w:hAnsi="Gill Sans"/>
          <w:b/>
          <w:color w:val="000000"/>
        </w:rPr>
        <w:tab/>
        <w:t>:</w:t>
      </w:r>
      <w:r w:rsidRPr="00D518C8">
        <w:rPr>
          <w:rFonts w:ascii="Gill Sans" w:hAnsi="Gill Sans"/>
          <w:b/>
          <w:color w:val="FF0000"/>
        </w:rPr>
        <w:t>153 002</w:t>
      </w:r>
    </w:p>
    <w:p w:rsidR="00587A18" w:rsidRPr="00D518C8" w:rsidRDefault="00587A18" w:rsidP="00587A18">
      <w:pPr>
        <w:ind w:firstLine="708"/>
        <w:rPr>
          <w:rFonts w:ascii="Gill Sans" w:hAnsi="Gill Sans"/>
          <w:b/>
          <w:color w:val="000000"/>
        </w:rPr>
      </w:pPr>
      <w:r w:rsidRPr="00D518C8">
        <w:rPr>
          <w:rFonts w:ascii="Gill Sans" w:hAnsi="Gill Sans"/>
          <w:b/>
          <w:color w:val="000000"/>
        </w:rPr>
        <w:t>Satış Muhasebe Kodu</w:t>
      </w:r>
      <w:r w:rsidRPr="00D518C8">
        <w:rPr>
          <w:rFonts w:ascii="Gill Sans" w:hAnsi="Gill Sans"/>
          <w:b/>
          <w:color w:val="000000"/>
        </w:rPr>
        <w:tab/>
        <w:t>:</w:t>
      </w:r>
      <w:r w:rsidRPr="00D518C8">
        <w:rPr>
          <w:rFonts w:ascii="Gill Sans" w:hAnsi="Gill Sans"/>
          <w:b/>
          <w:color w:val="FF0000"/>
        </w:rPr>
        <w:t>600 002</w:t>
      </w:r>
    </w:p>
    <w:p w:rsidR="00587A18" w:rsidRPr="00D518C8" w:rsidRDefault="00587A18" w:rsidP="00587A18">
      <w:pPr>
        <w:ind w:left="708"/>
        <w:rPr>
          <w:rFonts w:ascii="Gill Sans" w:hAnsi="Gill Sans"/>
          <w:b/>
          <w:color w:val="FF0000"/>
        </w:rPr>
      </w:pPr>
    </w:p>
    <w:p w:rsidR="00587A18" w:rsidRPr="00D518C8" w:rsidRDefault="00587A18" w:rsidP="00587A18">
      <w:pPr>
        <w:ind w:firstLine="708"/>
        <w:rPr>
          <w:rFonts w:ascii="Gill Sans" w:hAnsi="Gill Sans"/>
          <w:b/>
          <w:color w:val="FF0000"/>
        </w:rPr>
      </w:pPr>
      <w:r w:rsidRPr="00D518C8">
        <w:rPr>
          <w:rFonts w:ascii="Gill Sans" w:hAnsi="Gill Sans"/>
          <w:b/>
          <w:color w:val="FF0000"/>
        </w:rPr>
        <w:t>İstenirse Stok Kartındaki Özel Kod Başlıkları Değiştirilebilir.</w:t>
      </w:r>
    </w:p>
    <w:p w:rsidR="00587A18" w:rsidRPr="00D518C8" w:rsidRDefault="00587A18" w:rsidP="00587A18">
      <w:pPr>
        <w:ind w:left="708"/>
        <w:rPr>
          <w:rFonts w:ascii="Gill Sans" w:hAnsi="Gill Sans"/>
          <w:b/>
          <w:color w:val="000000"/>
        </w:rPr>
      </w:pPr>
      <w:r w:rsidRPr="00D518C8">
        <w:rPr>
          <w:rFonts w:ascii="Gill Sans" w:hAnsi="Gill Sans"/>
          <w:b/>
          <w:color w:val="000000"/>
        </w:rPr>
        <w:t xml:space="preserve">Örneğin Stok kartındaki Özel Kod 1 </w:t>
      </w:r>
      <w:r w:rsidRPr="00D518C8">
        <w:rPr>
          <w:rFonts w:ascii="Gill Sans" w:hAnsi="Gill Sans"/>
          <w:b/>
          <w:color w:val="FF0000"/>
        </w:rPr>
        <w:t>Marka</w:t>
      </w:r>
      <w:r w:rsidRPr="00D518C8">
        <w:rPr>
          <w:rFonts w:ascii="Gill Sans" w:hAnsi="Gill Sans"/>
          <w:b/>
          <w:color w:val="000000"/>
        </w:rPr>
        <w:t xml:space="preserve"> - Özel Kod 2 </w:t>
      </w:r>
      <w:r w:rsidRPr="00D518C8">
        <w:rPr>
          <w:rFonts w:ascii="Gill Sans" w:hAnsi="Gill Sans"/>
          <w:b/>
          <w:color w:val="FF0000"/>
        </w:rPr>
        <w:t>Model</w:t>
      </w:r>
      <w:r w:rsidRPr="00D518C8">
        <w:rPr>
          <w:rFonts w:ascii="Gill Sans" w:hAnsi="Gill Sans"/>
          <w:b/>
          <w:color w:val="000000"/>
        </w:rPr>
        <w:t xml:space="preserve"> ve Özel Kod 3 ise </w:t>
      </w:r>
      <w:r w:rsidRPr="00D518C8">
        <w:rPr>
          <w:rFonts w:ascii="Gill Sans" w:hAnsi="Gill Sans"/>
          <w:b/>
          <w:color w:val="FF0000"/>
        </w:rPr>
        <w:t>Renk</w:t>
      </w:r>
      <w:r w:rsidRPr="00D518C8">
        <w:rPr>
          <w:rFonts w:ascii="Gill Sans" w:hAnsi="Gill Sans"/>
          <w:b/>
          <w:color w:val="000000"/>
        </w:rPr>
        <w:t xml:space="preserve"> olarak değiştirelim. </w:t>
      </w:r>
    </w:p>
    <w:p w:rsidR="00587A18" w:rsidRPr="00D518C8" w:rsidRDefault="00587A18" w:rsidP="00587A18">
      <w:pPr>
        <w:ind w:left="708"/>
        <w:rPr>
          <w:rFonts w:ascii="Gill Sans" w:hAnsi="Gill Sans"/>
          <w:b/>
          <w:color w:val="000000"/>
        </w:rPr>
      </w:pPr>
    </w:p>
    <w:p w:rsidR="00587A18" w:rsidRPr="00D518C8" w:rsidRDefault="00587A18" w:rsidP="00587A18">
      <w:pPr>
        <w:ind w:left="708"/>
        <w:rPr>
          <w:rFonts w:ascii="Gill Sans" w:hAnsi="Gill Sans"/>
          <w:b/>
          <w:color w:val="FF0000"/>
        </w:rPr>
      </w:pPr>
      <w:r w:rsidRPr="00D518C8">
        <w:rPr>
          <w:rFonts w:ascii="Gill Sans" w:hAnsi="Gill Sans"/>
          <w:b/>
          <w:color w:val="000000"/>
        </w:rPr>
        <w:t xml:space="preserve">Bu işlem için </w:t>
      </w:r>
      <w:r w:rsidRPr="00D518C8">
        <w:rPr>
          <w:rFonts w:ascii="Gill Sans" w:hAnsi="Gill Sans"/>
          <w:b/>
        </w:rPr>
        <w:t xml:space="preserve">Stok Modülüne girilir. </w:t>
      </w:r>
      <w:r w:rsidRPr="00D518C8">
        <w:rPr>
          <w:rFonts w:ascii="Gill Sans" w:hAnsi="Gill Sans"/>
          <w:b/>
          <w:color w:val="FF0000"/>
        </w:rPr>
        <w:t xml:space="preserve">Servis - Sabit Tanımlar-Saha Tanımları - Başlık Tanımları - Stok Kart Özel Başlık Tanımları </w:t>
      </w:r>
      <w:r w:rsidRPr="00D518C8">
        <w:rPr>
          <w:rFonts w:ascii="Gill Sans" w:hAnsi="Gill Sans"/>
          <w:b/>
        </w:rPr>
        <w:t xml:space="preserve">seçilir istenilen başlıklar değiştirilir ve </w:t>
      </w:r>
      <w:r w:rsidRPr="00D518C8">
        <w:rPr>
          <w:rFonts w:ascii="Gill Sans" w:hAnsi="Gill Sans"/>
          <w:b/>
          <w:color w:val="FF0000"/>
        </w:rPr>
        <w:t>F2-Kayıt</w:t>
      </w:r>
      <w:r w:rsidRPr="00D518C8">
        <w:rPr>
          <w:rFonts w:ascii="Gill Sans" w:hAnsi="Gill Sans"/>
          <w:b/>
        </w:rPr>
        <w:t xml:space="preserve"> edilir. </w:t>
      </w:r>
      <w:r w:rsidRPr="00D518C8">
        <w:rPr>
          <w:rFonts w:ascii="Gill Sans" w:hAnsi="Gill Sans"/>
          <w:b/>
          <w:color w:val="FF0000"/>
        </w:rPr>
        <w:t>(Şekil-6)</w:t>
      </w:r>
    </w:p>
    <w:p w:rsidR="00587A18" w:rsidRPr="00D518C8" w:rsidRDefault="00587A18" w:rsidP="00587A18">
      <w:pPr>
        <w:ind w:left="708"/>
        <w:rPr>
          <w:rFonts w:ascii="Gill Sans" w:hAnsi="Gill Sans"/>
          <w:b/>
          <w:color w:val="000000"/>
        </w:rPr>
      </w:pPr>
    </w:p>
    <w:p w:rsidR="00587A18" w:rsidRDefault="00587A18" w:rsidP="00587A18">
      <w:pPr>
        <w:ind w:left="708"/>
        <w:rPr>
          <w:rFonts w:ascii="Gill Sans" w:hAnsi="Gill Sans"/>
          <w:b/>
          <w:color w:val="FF0000"/>
        </w:rPr>
      </w:pPr>
      <w:r>
        <w:rPr>
          <w:noProof/>
        </w:rPr>
        <w:drawing>
          <wp:anchor distT="0" distB="0" distL="114300" distR="114300" simplePos="0" relativeHeight="251659264" behindDoc="0" locked="0" layoutInCell="1" allowOverlap="1">
            <wp:simplePos x="0" y="0"/>
            <wp:positionH relativeFrom="column">
              <wp:align>left</wp:align>
            </wp:positionH>
            <wp:positionV relativeFrom="paragraph">
              <wp:posOffset>1905</wp:posOffset>
            </wp:positionV>
            <wp:extent cx="2028825" cy="2400300"/>
            <wp:effectExtent l="0" t="0" r="9525" b="0"/>
            <wp:wrapSquare wrapText="right"/>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28825" cy="2400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A18" w:rsidRDefault="00587A18" w:rsidP="00587A18">
      <w:pPr>
        <w:ind w:left="708"/>
        <w:rPr>
          <w:rFonts w:ascii="Gill Sans" w:hAnsi="Gill Sans"/>
          <w:b/>
          <w:color w:val="FF0000"/>
        </w:rPr>
      </w:pPr>
    </w:p>
    <w:p w:rsidR="00587A18" w:rsidRDefault="00587A18" w:rsidP="00587A18">
      <w:pPr>
        <w:ind w:left="708"/>
        <w:rPr>
          <w:rFonts w:ascii="Gill Sans" w:hAnsi="Gill Sans"/>
          <w:b/>
          <w:color w:val="FF0000"/>
        </w:rPr>
      </w:pPr>
    </w:p>
    <w:p w:rsidR="00587A18" w:rsidRPr="00D518C8" w:rsidRDefault="00587A18" w:rsidP="00587A18">
      <w:pPr>
        <w:tabs>
          <w:tab w:val="left" w:pos="3810"/>
        </w:tabs>
        <w:ind w:left="708"/>
        <w:rPr>
          <w:rFonts w:ascii="Gill Sans" w:hAnsi="Gill Sans"/>
          <w:b/>
          <w:color w:val="FF0000"/>
        </w:rPr>
      </w:pPr>
      <w:r>
        <w:rPr>
          <w:rFonts w:ascii="Gill Sans" w:hAnsi="Gill Sans"/>
          <w:b/>
          <w:color w:val="FF0000"/>
        </w:rPr>
        <w:tab/>
      </w:r>
      <w:r>
        <w:rPr>
          <w:rFonts w:ascii="Gill Sans" w:hAnsi="Gill Sans"/>
          <w:b/>
          <w:color w:val="FF0000"/>
        </w:rPr>
        <w:tab/>
      </w:r>
      <w:r>
        <w:rPr>
          <w:rFonts w:ascii="Gill Sans" w:hAnsi="Gill Sans"/>
          <w:b/>
          <w:color w:val="FF0000"/>
        </w:rPr>
        <w:br w:type="textWrapping" w:clear="all"/>
      </w:r>
    </w:p>
    <w:p w:rsidR="00587A18" w:rsidRPr="00D518C8" w:rsidRDefault="00587A18" w:rsidP="00587A18">
      <w:pPr>
        <w:ind w:left="708"/>
        <w:rPr>
          <w:rFonts w:ascii="Gill Sans" w:hAnsi="Gill Sans"/>
          <w:b/>
        </w:rPr>
      </w:pPr>
      <w:r w:rsidRPr="00D518C8">
        <w:rPr>
          <w:rFonts w:ascii="Gill Sans" w:hAnsi="Gill Sans"/>
          <w:b/>
          <w:color w:val="FF0000"/>
        </w:rPr>
        <w:tab/>
      </w:r>
      <w:r w:rsidRPr="00D518C8">
        <w:rPr>
          <w:rFonts w:ascii="Gill Sans" w:hAnsi="Gill Sans"/>
          <w:b/>
          <w:color w:val="FF0000"/>
        </w:rPr>
        <w:tab/>
      </w:r>
      <w:r w:rsidRPr="00D518C8">
        <w:rPr>
          <w:rFonts w:ascii="Gill Sans" w:hAnsi="Gill Sans"/>
          <w:b/>
        </w:rPr>
        <w:t>(Şekil-6)</w:t>
      </w:r>
    </w:p>
    <w:p w:rsidR="00587A18" w:rsidRPr="00D518C8" w:rsidRDefault="00587A18" w:rsidP="00587A18">
      <w:pPr>
        <w:ind w:left="708"/>
        <w:rPr>
          <w:rFonts w:ascii="Gill Sans" w:hAnsi="Gill Sans"/>
          <w:b/>
        </w:rPr>
      </w:pPr>
    </w:p>
    <w:p w:rsidR="00587A18" w:rsidRPr="00D518C8" w:rsidRDefault="00587A18" w:rsidP="00587A18">
      <w:pPr>
        <w:ind w:firstLine="708"/>
        <w:rPr>
          <w:rFonts w:ascii="Gill Sans" w:hAnsi="Gill Sans"/>
          <w:b/>
        </w:rPr>
      </w:pPr>
      <w:r w:rsidRPr="00D518C8">
        <w:rPr>
          <w:rFonts w:ascii="Gill Sans" w:hAnsi="Gill Sans"/>
          <w:b/>
        </w:rPr>
        <w:t xml:space="preserve">Değiştirilen başlıklar aşağıdaki </w:t>
      </w:r>
      <w:r w:rsidRPr="00D518C8">
        <w:rPr>
          <w:rFonts w:ascii="Gill Sans" w:hAnsi="Gill Sans"/>
          <w:b/>
          <w:color w:val="FF0000"/>
        </w:rPr>
        <w:t xml:space="preserve">Şekil-7 </w:t>
      </w:r>
      <w:r w:rsidRPr="00D518C8">
        <w:rPr>
          <w:rFonts w:ascii="Gill Sans" w:hAnsi="Gill Sans"/>
          <w:b/>
          <w:color w:val="000000"/>
        </w:rPr>
        <w:t>de</w:t>
      </w:r>
      <w:r w:rsidRPr="00D518C8">
        <w:rPr>
          <w:rFonts w:ascii="Gill Sans" w:hAnsi="Gill Sans"/>
          <w:b/>
        </w:rPr>
        <w:t xml:space="preserve"> işaretli alanı etkilediğini göreceksiniz.</w:t>
      </w:r>
    </w:p>
    <w:p w:rsidR="00587A18" w:rsidRPr="00D518C8" w:rsidRDefault="00587A18" w:rsidP="00587A18">
      <w:pPr>
        <w:ind w:left="708"/>
        <w:rPr>
          <w:rFonts w:ascii="Gill Sans" w:hAnsi="Gill Sans"/>
          <w:b/>
          <w:color w:val="FF0000"/>
        </w:rPr>
      </w:pPr>
      <w:r>
        <w:rPr>
          <w:rFonts w:ascii="Gill Sans" w:hAnsi="Gill Sans"/>
          <w:b/>
          <w:noProof/>
          <w:color w:val="FF0000"/>
        </w:rPr>
        <w:lastRenderedPageBreak/>
        <w:drawing>
          <wp:inline distT="0" distB="0" distL="0" distR="0">
            <wp:extent cx="5149850" cy="278638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9850" cy="2786380"/>
                    </a:xfrm>
                    <a:prstGeom prst="rect">
                      <a:avLst/>
                    </a:prstGeom>
                    <a:noFill/>
                    <a:ln>
                      <a:noFill/>
                    </a:ln>
                  </pic:spPr>
                </pic:pic>
              </a:graphicData>
            </a:graphic>
          </wp:inline>
        </w:drawing>
      </w:r>
    </w:p>
    <w:p w:rsidR="00587A18" w:rsidRPr="00D518C8" w:rsidRDefault="00587A18" w:rsidP="00587A18">
      <w:pPr>
        <w:ind w:left="708"/>
        <w:rPr>
          <w:rFonts w:ascii="Gill Sans" w:hAnsi="Gill Sans"/>
          <w:b/>
          <w:color w:val="FF0000"/>
        </w:rPr>
      </w:pP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rPr>
        <w:t>(Şekil-7)</w:t>
      </w: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rPr>
      </w:pPr>
      <w:r w:rsidRPr="00D518C8">
        <w:rPr>
          <w:rFonts w:ascii="Gill Sans" w:hAnsi="Gill Sans"/>
          <w:b/>
          <w:color w:val="FF0000"/>
        </w:rPr>
        <w:t xml:space="preserve">Stok hareket </w:t>
      </w:r>
      <w:proofErr w:type="spellStart"/>
      <w:r w:rsidRPr="00D518C8">
        <w:rPr>
          <w:rFonts w:ascii="Gill Sans" w:hAnsi="Gill Sans"/>
          <w:b/>
          <w:color w:val="FF0000"/>
        </w:rPr>
        <w:t>Fişi</w:t>
      </w:r>
      <w:r w:rsidRPr="00D518C8">
        <w:rPr>
          <w:rFonts w:ascii="Gill Sans" w:hAnsi="Gill Sans"/>
          <w:b/>
        </w:rPr>
        <w:t>’den</w:t>
      </w:r>
      <w:proofErr w:type="spellEnd"/>
      <w:r w:rsidRPr="00D518C8">
        <w:rPr>
          <w:rFonts w:ascii="Gill Sans" w:hAnsi="Gill Sans"/>
          <w:b/>
        </w:rPr>
        <w:t xml:space="preserve"> bir </w:t>
      </w:r>
      <w:proofErr w:type="spellStart"/>
      <w:r w:rsidRPr="00D518C8">
        <w:rPr>
          <w:rFonts w:ascii="Gill Sans" w:hAnsi="Gill Sans"/>
          <w:b/>
        </w:rPr>
        <w:t>nolu</w:t>
      </w:r>
      <w:proofErr w:type="spellEnd"/>
      <w:r w:rsidRPr="00D518C8">
        <w:rPr>
          <w:rFonts w:ascii="Gill Sans" w:hAnsi="Gill Sans"/>
          <w:b/>
        </w:rPr>
        <w:t xml:space="preserve"> </w:t>
      </w:r>
      <w:r w:rsidRPr="00D518C8">
        <w:rPr>
          <w:rFonts w:ascii="Gill Sans" w:hAnsi="Gill Sans"/>
          <w:b/>
          <w:color w:val="FF0000"/>
        </w:rPr>
        <w:t>Devir fişi</w:t>
      </w:r>
      <w:r w:rsidRPr="00D518C8">
        <w:rPr>
          <w:rFonts w:ascii="Gill Sans" w:hAnsi="Gill Sans"/>
          <w:b/>
        </w:rPr>
        <w:t xml:space="preserve"> seçildiğinde sadece ekranda </w:t>
      </w:r>
      <w:r w:rsidRPr="00D518C8">
        <w:rPr>
          <w:rFonts w:ascii="Gill Sans" w:hAnsi="Gill Sans"/>
          <w:b/>
          <w:color w:val="FF0000"/>
        </w:rPr>
        <w:t>Stok Kodu</w:t>
      </w:r>
      <w:r w:rsidRPr="00D518C8">
        <w:rPr>
          <w:rFonts w:ascii="Gill Sans" w:hAnsi="Gill Sans"/>
          <w:b/>
        </w:rPr>
        <w:t xml:space="preserve">, </w:t>
      </w:r>
      <w:r w:rsidRPr="00D518C8">
        <w:rPr>
          <w:rFonts w:ascii="Gill Sans" w:hAnsi="Gill Sans"/>
          <w:b/>
          <w:color w:val="FF0000"/>
        </w:rPr>
        <w:t>Stok Cinsi</w:t>
      </w:r>
      <w:r w:rsidRPr="00D518C8">
        <w:rPr>
          <w:rFonts w:ascii="Gill Sans" w:hAnsi="Gill Sans"/>
          <w:b/>
        </w:rPr>
        <w:t xml:space="preserve">, </w:t>
      </w:r>
      <w:r w:rsidRPr="00D518C8">
        <w:rPr>
          <w:rFonts w:ascii="Gill Sans" w:hAnsi="Gill Sans"/>
          <w:b/>
          <w:color w:val="FF0000"/>
        </w:rPr>
        <w:t>Birim</w:t>
      </w:r>
      <w:r w:rsidRPr="00D518C8">
        <w:rPr>
          <w:rFonts w:ascii="Gill Sans" w:hAnsi="Gill Sans"/>
          <w:b/>
        </w:rPr>
        <w:t xml:space="preserve">, </w:t>
      </w:r>
      <w:r w:rsidRPr="00D518C8">
        <w:rPr>
          <w:rFonts w:ascii="Gill Sans" w:hAnsi="Gill Sans"/>
          <w:b/>
          <w:color w:val="FF0000"/>
        </w:rPr>
        <w:t>Miktar</w:t>
      </w:r>
      <w:r w:rsidRPr="00D518C8">
        <w:rPr>
          <w:rFonts w:ascii="Gill Sans" w:hAnsi="Gill Sans"/>
          <w:b/>
        </w:rPr>
        <w:t xml:space="preserve">, </w:t>
      </w:r>
      <w:r w:rsidRPr="00D518C8">
        <w:rPr>
          <w:rFonts w:ascii="Gill Sans" w:hAnsi="Gill Sans"/>
          <w:b/>
          <w:color w:val="FF0000"/>
        </w:rPr>
        <w:t>Fiyat No</w:t>
      </w:r>
      <w:r w:rsidRPr="00D518C8">
        <w:rPr>
          <w:rFonts w:ascii="Gill Sans" w:hAnsi="Gill Sans"/>
          <w:b/>
        </w:rPr>
        <w:t xml:space="preserve">, </w:t>
      </w:r>
      <w:r w:rsidRPr="00D518C8">
        <w:rPr>
          <w:rFonts w:ascii="Gill Sans" w:hAnsi="Gill Sans"/>
          <w:b/>
          <w:color w:val="FF0000"/>
        </w:rPr>
        <w:t xml:space="preserve">Fiyat </w:t>
      </w:r>
      <w:r w:rsidRPr="00D518C8">
        <w:rPr>
          <w:rFonts w:ascii="Gill Sans" w:hAnsi="Gill Sans"/>
          <w:b/>
        </w:rPr>
        <w:t xml:space="preserve">ve </w:t>
      </w:r>
      <w:r w:rsidRPr="00D518C8">
        <w:rPr>
          <w:rFonts w:ascii="Gill Sans" w:hAnsi="Gill Sans"/>
          <w:b/>
          <w:color w:val="FF0000"/>
        </w:rPr>
        <w:t xml:space="preserve">Tutar </w:t>
      </w:r>
      <w:r w:rsidRPr="00D518C8">
        <w:rPr>
          <w:rFonts w:ascii="Gill Sans" w:hAnsi="Gill Sans"/>
          <w:b/>
        </w:rPr>
        <w:t xml:space="preserve">alanları olması isteniyorsa, Stok </w:t>
      </w:r>
      <w:proofErr w:type="gramStart"/>
      <w:r w:rsidRPr="00D518C8">
        <w:rPr>
          <w:rFonts w:ascii="Gill Sans" w:hAnsi="Gill Sans"/>
          <w:b/>
        </w:rPr>
        <w:t>modülüne</w:t>
      </w:r>
      <w:proofErr w:type="gramEnd"/>
      <w:r w:rsidRPr="00D518C8">
        <w:rPr>
          <w:rFonts w:ascii="Gill Sans" w:hAnsi="Gill Sans"/>
          <w:b/>
        </w:rPr>
        <w:t xml:space="preserve"> girip; </w:t>
      </w:r>
    </w:p>
    <w:p w:rsidR="00587A18" w:rsidRPr="00D518C8" w:rsidRDefault="00587A18" w:rsidP="00587A18">
      <w:pPr>
        <w:ind w:left="708"/>
        <w:rPr>
          <w:rFonts w:ascii="Gill Sans" w:hAnsi="Gill Sans"/>
          <w:b/>
          <w:color w:val="FF0000"/>
        </w:rPr>
      </w:pPr>
      <w:r w:rsidRPr="00D518C8">
        <w:rPr>
          <w:rFonts w:ascii="Gill Sans" w:hAnsi="Gill Sans"/>
          <w:b/>
          <w:color w:val="FF0000"/>
        </w:rPr>
        <w:t xml:space="preserve">Servis - Sabit Tanımlar - Saha Tanımları - Fiş Saha Tanımları </w:t>
      </w:r>
      <w:r w:rsidRPr="00D518C8">
        <w:rPr>
          <w:rFonts w:ascii="Gill Sans" w:hAnsi="Gill Sans"/>
          <w:b/>
        </w:rPr>
        <w:t xml:space="preserve">bölümünden girilip bir </w:t>
      </w:r>
      <w:proofErr w:type="spellStart"/>
      <w:r w:rsidRPr="00D518C8">
        <w:rPr>
          <w:rFonts w:ascii="Gill Sans" w:hAnsi="Gill Sans"/>
          <w:b/>
        </w:rPr>
        <w:t>nolu</w:t>
      </w:r>
      <w:proofErr w:type="spellEnd"/>
      <w:r w:rsidRPr="00D518C8">
        <w:rPr>
          <w:rFonts w:ascii="Gill Sans" w:hAnsi="Gill Sans"/>
          <w:b/>
        </w:rPr>
        <w:t xml:space="preserve"> Devir fişi seçilir ve istenilen alanlar işaretlenip </w:t>
      </w:r>
      <w:r w:rsidRPr="00D518C8">
        <w:rPr>
          <w:rFonts w:ascii="Gill Sans" w:hAnsi="Gill Sans"/>
          <w:b/>
          <w:color w:val="FF0000"/>
        </w:rPr>
        <w:t>F2-Kayıt</w:t>
      </w:r>
      <w:r w:rsidRPr="00D518C8">
        <w:rPr>
          <w:rFonts w:ascii="Gill Sans" w:hAnsi="Gill Sans"/>
          <w:b/>
        </w:rPr>
        <w:t xml:space="preserve"> tuşu ile kayıt edilir. </w:t>
      </w:r>
      <w:r w:rsidRPr="00D518C8">
        <w:rPr>
          <w:rFonts w:ascii="Gill Sans" w:hAnsi="Gill Sans"/>
          <w:b/>
          <w:color w:val="FF0000"/>
        </w:rPr>
        <w:t>Şekil-8</w:t>
      </w: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r>
        <w:rPr>
          <w:rFonts w:ascii="Gill Sans" w:hAnsi="Gill Sans"/>
          <w:b/>
          <w:noProof/>
          <w:color w:val="FF0000"/>
        </w:rPr>
        <w:drawing>
          <wp:inline distT="0" distB="0" distL="0" distR="0">
            <wp:extent cx="2009775" cy="2700020"/>
            <wp:effectExtent l="0" t="0" r="9525" b="508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9775" cy="2700020"/>
                    </a:xfrm>
                    <a:prstGeom prst="rect">
                      <a:avLst/>
                    </a:prstGeom>
                    <a:noFill/>
                    <a:ln>
                      <a:noFill/>
                    </a:ln>
                  </pic:spPr>
                </pic:pic>
              </a:graphicData>
            </a:graphic>
          </wp:inline>
        </w:drawing>
      </w:r>
    </w:p>
    <w:p w:rsidR="00587A18" w:rsidRPr="00D518C8" w:rsidRDefault="00587A18" w:rsidP="00587A18">
      <w:pPr>
        <w:ind w:left="708"/>
        <w:rPr>
          <w:rFonts w:ascii="Gill Sans" w:hAnsi="Gill Sans"/>
          <w:b/>
        </w:rPr>
      </w:pPr>
      <w:r w:rsidRPr="00D518C8">
        <w:rPr>
          <w:rFonts w:ascii="Gill Sans" w:hAnsi="Gill Sans"/>
          <w:b/>
          <w:color w:val="FF0000"/>
        </w:rPr>
        <w:tab/>
        <w:t xml:space="preserve">     </w:t>
      </w:r>
      <w:r w:rsidRPr="00D518C8">
        <w:rPr>
          <w:rFonts w:ascii="Gill Sans" w:hAnsi="Gill Sans"/>
          <w:b/>
        </w:rPr>
        <w:t>(Şekil-8)</w:t>
      </w:r>
    </w:p>
    <w:p w:rsidR="00587A18" w:rsidRPr="00D518C8" w:rsidRDefault="00587A18" w:rsidP="00587A18">
      <w:pPr>
        <w:ind w:left="708"/>
        <w:rPr>
          <w:rFonts w:ascii="Gill Sans" w:hAnsi="Gill Sans"/>
          <w:b/>
        </w:rPr>
      </w:pPr>
    </w:p>
    <w:p w:rsidR="00587A18" w:rsidRPr="00D518C8" w:rsidRDefault="00587A18" w:rsidP="00587A18">
      <w:pPr>
        <w:ind w:left="708"/>
        <w:rPr>
          <w:rFonts w:ascii="Gill Sans" w:hAnsi="Gill Sans"/>
          <w:b/>
          <w:color w:val="000000"/>
        </w:rPr>
      </w:pPr>
      <w:r w:rsidRPr="00D518C8">
        <w:rPr>
          <w:rFonts w:ascii="Gill Sans" w:hAnsi="Gill Sans"/>
          <w:b/>
          <w:color w:val="000000"/>
        </w:rPr>
        <w:t xml:space="preserve">Fiş saha tanımları yapıldıktan sonra, fişe girildiğinde </w:t>
      </w:r>
      <w:r w:rsidRPr="00D518C8">
        <w:rPr>
          <w:rFonts w:ascii="Gill Sans" w:hAnsi="Gill Sans"/>
          <w:b/>
          <w:color w:val="FF0000"/>
        </w:rPr>
        <w:t xml:space="preserve">Şekil-9 </w:t>
      </w:r>
      <w:r w:rsidRPr="00D518C8">
        <w:rPr>
          <w:rFonts w:ascii="Gill Sans" w:hAnsi="Gill Sans"/>
          <w:b/>
          <w:color w:val="000000"/>
        </w:rPr>
        <w:t>da olduğu gibi sadece seçilen sahalar gelir.</w:t>
      </w:r>
    </w:p>
    <w:p w:rsidR="00587A18" w:rsidRPr="00D518C8" w:rsidRDefault="00587A18" w:rsidP="00587A18">
      <w:pPr>
        <w:ind w:left="708"/>
        <w:rPr>
          <w:rFonts w:ascii="Gill Sans" w:hAnsi="Gill Sans"/>
          <w:b/>
          <w:color w:val="000000"/>
        </w:rPr>
      </w:pPr>
    </w:p>
    <w:p w:rsidR="00587A18" w:rsidRPr="00D518C8" w:rsidRDefault="00587A18" w:rsidP="00587A18">
      <w:pPr>
        <w:ind w:left="708"/>
        <w:rPr>
          <w:rFonts w:ascii="Gill Sans" w:hAnsi="Gill Sans"/>
          <w:b/>
          <w:color w:val="000000"/>
        </w:rPr>
      </w:pPr>
    </w:p>
    <w:p w:rsidR="00587A18" w:rsidRPr="00D518C8" w:rsidRDefault="00587A18" w:rsidP="00587A18">
      <w:pPr>
        <w:ind w:left="708"/>
        <w:jc w:val="both"/>
        <w:rPr>
          <w:rFonts w:ascii="Gill Sans" w:hAnsi="Gill Sans"/>
          <w:b/>
          <w:color w:val="FF0000"/>
        </w:rPr>
      </w:pPr>
      <w:r>
        <w:rPr>
          <w:rFonts w:ascii="Gill Sans" w:hAnsi="Gill Sans"/>
          <w:b/>
          <w:noProof/>
          <w:color w:val="FF0000"/>
        </w:rPr>
        <w:lastRenderedPageBreak/>
        <w:drawing>
          <wp:inline distT="0" distB="0" distL="0" distR="0">
            <wp:extent cx="5270500" cy="2837815"/>
            <wp:effectExtent l="0" t="0" r="6350" b="63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0500" cy="2837815"/>
                    </a:xfrm>
                    <a:prstGeom prst="rect">
                      <a:avLst/>
                    </a:prstGeom>
                    <a:noFill/>
                    <a:ln>
                      <a:noFill/>
                    </a:ln>
                  </pic:spPr>
                </pic:pic>
              </a:graphicData>
            </a:graphic>
          </wp:inline>
        </w:drawing>
      </w:r>
    </w:p>
    <w:p w:rsidR="00587A18" w:rsidRPr="00D518C8" w:rsidRDefault="00587A18" w:rsidP="00587A18">
      <w:pPr>
        <w:ind w:left="708"/>
        <w:rPr>
          <w:rFonts w:ascii="Gill Sans" w:hAnsi="Gill Sans"/>
          <w:b/>
        </w:rPr>
      </w:pP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t xml:space="preserve">          </w:t>
      </w:r>
      <w:r w:rsidRPr="00D518C8">
        <w:rPr>
          <w:rFonts w:ascii="Gill Sans" w:hAnsi="Gill Sans"/>
          <w:b/>
        </w:rPr>
        <w:t>(Şekil-9)</w:t>
      </w:r>
    </w:p>
    <w:p w:rsidR="00587A18" w:rsidRPr="00D518C8" w:rsidRDefault="00587A18" w:rsidP="00587A18">
      <w:pPr>
        <w:jc w:val="both"/>
        <w:rPr>
          <w:rFonts w:ascii="Gill Sans" w:hAnsi="Gill Sans"/>
          <w:b/>
          <w:color w:val="FF0000"/>
        </w:rPr>
      </w:pPr>
    </w:p>
    <w:p w:rsidR="00587A18" w:rsidRPr="000169FA" w:rsidRDefault="00587A18" w:rsidP="00587A18">
      <w:pPr>
        <w:ind w:left="708"/>
        <w:jc w:val="both"/>
        <w:rPr>
          <w:rFonts w:ascii="Gill Sans" w:hAnsi="Gill Sans"/>
          <w:b/>
          <w:color w:val="0000FF"/>
        </w:rPr>
      </w:pPr>
      <w:r w:rsidRPr="00D518C8">
        <w:rPr>
          <w:rFonts w:ascii="Gill Sans" w:hAnsi="Gill Sans"/>
          <w:b/>
          <w:color w:val="FF0000"/>
        </w:rPr>
        <w:t xml:space="preserve">STOK HAREKET </w:t>
      </w:r>
      <w:proofErr w:type="gramStart"/>
      <w:r w:rsidRPr="00D518C8">
        <w:rPr>
          <w:rFonts w:ascii="Gill Sans" w:hAnsi="Gill Sans"/>
          <w:b/>
          <w:color w:val="FF0000"/>
        </w:rPr>
        <w:t>FİŞİ :</w:t>
      </w:r>
      <w:r w:rsidRPr="00D518C8">
        <w:rPr>
          <w:rFonts w:ascii="Gill Sans" w:hAnsi="Gill Sans"/>
          <w:b/>
        </w:rPr>
        <w:t xml:space="preserve"> İşletmelerdeki</w:t>
      </w:r>
      <w:proofErr w:type="gramEnd"/>
      <w:r w:rsidRPr="00D518C8">
        <w:rPr>
          <w:rFonts w:ascii="Gill Sans" w:hAnsi="Gill Sans"/>
          <w:b/>
        </w:rPr>
        <w:t xml:space="preserve"> uygulama paralelinde, stok fişlerinde iki farklı işlem tipi kullanılmaktadır. İşlem tipi Alış/Giriş olan fişler, stok girişlerinin işlenmesi, işlem tipi Satış/Çıkış olan fişler ise stok çıkışlarının işlenmesi için kullanılmaktadır. Bu iki ana fiş işlem tipi üzerinden farklı isimlerde </w:t>
      </w:r>
      <w:r w:rsidRPr="00D518C8">
        <w:rPr>
          <w:rFonts w:ascii="Gill Sans" w:hAnsi="Gill Sans"/>
          <w:b/>
          <w:color w:val="FF0000"/>
        </w:rPr>
        <w:t>fiş tipleri</w:t>
      </w:r>
      <w:r w:rsidRPr="00D518C8">
        <w:rPr>
          <w:rFonts w:ascii="Gill Sans" w:hAnsi="Gill Sans"/>
          <w:b/>
        </w:rPr>
        <w:t xml:space="preserve"> oluşturulabilmektedir. (Devir Fişi, Alış Fişi, Satış Fişi, Depo Fişi, Sayım Fişi vb.) </w:t>
      </w:r>
      <w:r w:rsidRPr="000169FA">
        <w:rPr>
          <w:rFonts w:ascii="Gill Sans" w:hAnsi="Gill Sans"/>
          <w:b/>
          <w:color w:val="0000FF"/>
        </w:rPr>
        <w:t xml:space="preserve">Normalde fatura, irsaliye vb. </w:t>
      </w:r>
      <w:proofErr w:type="gramStart"/>
      <w:r w:rsidRPr="000169FA">
        <w:rPr>
          <w:rFonts w:ascii="Gill Sans" w:hAnsi="Gill Sans"/>
          <w:b/>
          <w:color w:val="0000FF"/>
        </w:rPr>
        <w:t>modüllerden</w:t>
      </w:r>
      <w:proofErr w:type="gramEnd"/>
      <w:r w:rsidRPr="000169FA">
        <w:rPr>
          <w:rFonts w:ascii="Gill Sans" w:hAnsi="Gill Sans"/>
          <w:b/>
          <w:color w:val="0000FF"/>
        </w:rPr>
        <w:t xml:space="preserve"> entegre olarak stok hareket fişleri oluşturulmaktadır. Entegre çalışılmadığı durumlarda veya devir miktarlarının girişi vb. özel durumlarda bu bölüm kullanılmalıdır.</w:t>
      </w: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000000"/>
        </w:rPr>
      </w:pPr>
      <w:proofErr w:type="gramStart"/>
      <w:r w:rsidRPr="00D518C8">
        <w:rPr>
          <w:rFonts w:ascii="Gill Sans" w:hAnsi="Gill Sans"/>
          <w:b/>
          <w:color w:val="000000"/>
        </w:rPr>
        <w:t>Açılan  NF001</w:t>
      </w:r>
      <w:proofErr w:type="gramEnd"/>
      <w:r w:rsidRPr="00D518C8">
        <w:rPr>
          <w:rFonts w:ascii="Gill Sans" w:hAnsi="Gill Sans"/>
          <w:b/>
          <w:color w:val="000000"/>
        </w:rPr>
        <w:t xml:space="preserve"> ve DD001 olan stok kartlarına devir olarak </w:t>
      </w:r>
      <w:r w:rsidRPr="00D518C8">
        <w:rPr>
          <w:rFonts w:ascii="Gill Sans" w:hAnsi="Gill Sans"/>
          <w:b/>
          <w:color w:val="FF0000"/>
        </w:rPr>
        <w:t>100 adet</w:t>
      </w:r>
      <w:r w:rsidRPr="00D518C8">
        <w:rPr>
          <w:rFonts w:ascii="Gill Sans" w:hAnsi="Gill Sans"/>
          <w:b/>
          <w:color w:val="000000"/>
        </w:rPr>
        <w:t xml:space="preserve"> giriş yapalım. </w:t>
      </w:r>
    </w:p>
    <w:p w:rsidR="00587A18" w:rsidRPr="00D518C8" w:rsidRDefault="00587A18" w:rsidP="00587A18">
      <w:pPr>
        <w:ind w:left="708"/>
        <w:rPr>
          <w:rFonts w:ascii="Gill Sans" w:hAnsi="Gill Sans"/>
          <w:b/>
          <w:color w:val="FF0000"/>
        </w:rPr>
      </w:pPr>
      <w:r w:rsidRPr="00D518C8">
        <w:rPr>
          <w:rFonts w:ascii="Gill Sans" w:hAnsi="Gill Sans"/>
          <w:b/>
        </w:rPr>
        <w:t xml:space="preserve">Stok </w:t>
      </w:r>
      <w:proofErr w:type="gramStart"/>
      <w:r w:rsidRPr="00D518C8">
        <w:rPr>
          <w:rFonts w:ascii="Gill Sans" w:hAnsi="Gill Sans"/>
          <w:b/>
        </w:rPr>
        <w:t>modülünden</w:t>
      </w:r>
      <w:proofErr w:type="gramEnd"/>
      <w:r w:rsidRPr="00D518C8">
        <w:rPr>
          <w:rFonts w:ascii="Gill Sans" w:hAnsi="Gill Sans"/>
          <w:b/>
        </w:rPr>
        <w:t xml:space="preserve">; </w:t>
      </w:r>
      <w:r w:rsidRPr="00D518C8">
        <w:rPr>
          <w:rFonts w:ascii="Gill Sans" w:hAnsi="Gill Sans"/>
          <w:b/>
          <w:color w:val="FF0000"/>
        </w:rPr>
        <w:t>Stok Hareket Fişi</w:t>
      </w:r>
      <w:r w:rsidRPr="00D518C8">
        <w:rPr>
          <w:rFonts w:ascii="Gill Sans" w:hAnsi="Gill Sans"/>
          <w:b/>
        </w:rPr>
        <w:t xml:space="preserve">, </w:t>
      </w:r>
      <w:r w:rsidRPr="00D518C8">
        <w:rPr>
          <w:rFonts w:ascii="Gill Sans" w:hAnsi="Gill Sans"/>
          <w:b/>
          <w:color w:val="FF0000"/>
        </w:rPr>
        <w:t>Yeni Fiş’</w:t>
      </w:r>
      <w:r w:rsidRPr="00D518C8">
        <w:rPr>
          <w:rFonts w:ascii="Gill Sans" w:hAnsi="Gill Sans"/>
          <w:b/>
        </w:rPr>
        <w:t>e girilir</w:t>
      </w:r>
      <w:r w:rsidRPr="00D518C8">
        <w:rPr>
          <w:rFonts w:ascii="Gill Sans" w:hAnsi="Gill Sans"/>
          <w:b/>
          <w:color w:val="FF0000"/>
        </w:rPr>
        <w:t>. (Şekil-10)</w:t>
      </w:r>
    </w:p>
    <w:p w:rsidR="00587A18" w:rsidRPr="00D518C8" w:rsidRDefault="00587A18" w:rsidP="00587A18">
      <w:pPr>
        <w:ind w:left="708"/>
        <w:rPr>
          <w:rFonts w:ascii="Gill Sans" w:hAnsi="Gill Sans"/>
          <w:b/>
        </w:rPr>
      </w:pPr>
    </w:p>
    <w:p w:rsidR="00587A18" w:rsidRPr="00D518C8" w:rsidRDefault="00587A18" w:rsidP="00587A18">
      <w:pPr>
        <w:ind w:left="708"/>
        <w:jc w:val="center"/>
        <w:rPr>
          <w:rFonts w:ascii="Gill Sans" w:hAnsi="Gill Sans"/>
          <w:b/>
        </w:rPr>
      </w:pPr>
      <w:r>
        <w:rPr>
          <w:rFonts w:ascii="Gill Sans" w:hAnsi="Gill Sans"/>
          <w:b/>
          <w:noProof/>
        </w:rPr>
        <w:drawing>
          <wp:inline distT="0" distB="0" distL="0" distR="0">
            <wp:extent cx="4692650" cy="219964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92650" cy="2199640"/>
                    </a:xfrm>
                    <a:prstGeom prst="rect">
                      <a:avLst/>
                    </a:prstGeom>
                    <a:noFill/>
                    <a:ln>
                      <a:noFill/>
                    </a:ln>
                  </pic:spPr>
                </pic:pic>
              </a:graphicData>
            </a:graphic>
          </wp:inline>
        </w:drawing>
      </w:r>
    </w:p>
    <w:p w:rsidR="00587A18" w:rsidRPr="00D518C8" w:rsidRDefault="00587A18" w:rsidP="00587A18">
      <w:pPr>
        <w:ind w:left="708"/>
        <w:rPr>
          <w:rFonts w:ascii="Gill Sans" w:hAnsi="Gill Sans"/>
          <w:b/>
        </w:rPr>
      </w:pPr>
      <w:r w:rsidRPr="00D518C8">
        <w:rPr>
          <w:rFonts w:ascii="Gill Sans" w:hAnsi="Gill Sans"/>
          <w:b/>
        </w:rPr>
        <w:tab/>
      </w:r>
      <w:r w:rsidRPr="00D518C8">
        <w:rPr>
          <w:rFonts w:ascii="Gill Sans" w:hAnsi="Gill Sans"/>
          <w:b/>
        </w:rPr>
        <w:tab/>
      </w:r>
      <w:r w:rsidRPr="00D518C8">
        <w:rPr>
          <w:rFonts w:ascii="Gill Sans" w:hAnsi="Gill Sans"/>
          <w:b/>
        </w:rPr>
        <w:tab/>
      </w:r>
      <w:r w:rsidRPr="00D518C8">
        <w:rPr>
          <w:rFonts w:ascii="Gill Sans" w:hAnsi="Gill Sans"/>
          <w:b/>
        </w:rPr>
        <w:tab/>
        <w:t xml:space="preserve">             (Şekil-10)</w:t>
      </w:r>
    </w:p>
    <w:p w:rsidR="00587A18" w:rsidRPr="00D518C8" w:rsidRDefault="00587A18" w:rsidP="00587A18">
      <w:pPr>
        <w:ind w:left="708"/>
        <w:rPr>
          <w:rFonts w:ascii="Gill Sans" w:hAnsi="Gill Sans"/>
          <w:b/>
        </w:rPr>
      </w:pPr>
    </w:p>
    <w:p w:rsidR="00587A18" w:rsidRPr="00D518C8" w:rsidRDefault="00587A18" w:rsidP="00587A18">
      <w:pPr>
        <w:ind w:left="708"/>
        <w:rPr>
          <w:rFonts w:ascii="Gill Sans" w:hAnsi="Gill Sans"/>
          <w:b/>
        </w:rPr>
      </w:pPr>
    </w:p>
    <w:p w:rsidR="00587A18" w:rsidRPr="00D518C8" w:rsidRDefault="00587A18" w:rsidP="00587A18">
      <w:pPr>
        <w:ind w:left="708"/>
        <w:rPr>
          <w:rFonts w:ascii="Gill Sans" w:hAnsi="Gill Sans"/>
          <w:b/>
        </w:rPr>
      </w:pPr>
      <w:r w:rsidRPr="00D518C8">
        <w:rPr>
          <w:rFonts w:ascii="Gill Sans" w:hAnsi="Gill Sans"/>
          <w:b/>
        </w:rPr>
        <w:t xml:space="preserve">Yeni fiş seçildikten sonra </w:t>
      </w:r>
      <w:r w:rsidRPr="00D518C8">
        <w:rPr>
          <w:rFonts w:ascii="Gill Sans" w:hAnsi="Gill Sans"/>
          <w:b/>
          <w:color w:val="FF0000"/>
        </w:rPr>
        <w:t>Şekil-11</w:t>
      </w:r>
      <w:r w:rsidRPr="00D518C8">
        <w:rPr>
          <w:rFonts w:ascii="Gill Sans" w:hAnsi="Gill Sans"/>
          <w:b/>
        </w:rPr>
        <w:t xml:space="preserve"> deki ekran gelir. 1 </w:t>
      </w:r>
      <w:proofErr w:type="spellStart"/>
      <w:r w:rsidRPr="00D518C8">
        <w:rPr>
          <w:rFonts w:ascii="Gill Sans" w:hAnsi="Gill Sans"/>
          <w:b/>
        </w:rPr>
        <w:t>nolu</w:t>
      </w:r>
      <w:proofErr w:type="spellEnd"/>
      <w:r w:rsidRPr="00D518C8">
        <w:rPr>
          <w:rFonts w:ascii="Gill Sans" w:hAnsi="Gill Sans"/>
          <w:b/>
        </w:rPr>
        <w:t xml:space="preserve"> </w:t>
      </w:r>
      <w:r w:rsidRPr="00D518C8">
        <w:rPr>
          <w:rFonts w:ascii="Gill Sans" w:hAnsi="Gill Sans"/>
          <w:b/>
          <w:color w:val="FF0000"/>
        </w:rPr>
        <w:t>Devir fişi</w:t>
      </w:r>
      <w:r w:rsidRPr="00D518C8">
        <w:rPr>
          <w:rFonts w:ascii="Gill Sans" w:hAnsi="Gill Sans"/>
          <w:b/>
        </w:rPr>
        <w:t xml:space="preserve"> seçilir.</w:t>
      </w:r>
    </w:p>
    <w:p w:rsidR="00587A18" w:rsidRPr="00D518C8" w:rsidRDefault="00587A18" w:rsidP="00587A18">
      <w:pPr>
        <w:ind w:left="708"/>
        <w:rPr>
          <w:rFonts w:ascii="Gill Sans" w:hAnsi="Gill Sans"/>
          <w:b/>
        </w:rPr>
      </w:pPr>
    </w:p>
    <w:p w:rsidR="00587A18" w:rsidRPr="00D518C8" w:rsidRDefault="00587A18" w:rsidP="00587A18">
      <w:pPr>
        <w:ind w:left="708"/>
        <w:jc w:val="center"/>
        <w:rPr>
          <w:rFonts w:ascii="Gill Sans" w:hAnsi="Gill Sans"/>
          <w:b/>
        </w:rPr>
      </w:pPr>
      <w:r>
        <w:rPr>
          <w:rFonts w:ascii="Gill Sans" w:hAnsi="Gill Sans"/>
          <w:b/>
          <w:noProof/>
        </w:rPr>
        <w:drawing>
          <wp:inline distT="0" distB="0" distL="0" distR="0">
            <wp:extent cx="4347845" cy="2035810"/>
            <wp:effectExtent l="0" t="0" r="0" b="254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7845" cy="2035810"/>
                    </a:xfrm>
                    <a:prstGeom prst="rect">
                      <a:avLst/>
                    </a:prstGeom>
                    <a:noFill/>
                    <a:ln>
                      <a:noFill/>
                    </a:ln>
                  </pic:spPr>
                </pic:pic>
              </a:graphicData>
            </a:graphic>
          </wp:inline>
        </w:drawing>
      </w:r>
    </w:p>
    <w:p w:rsidR="00587A18" w:rsidRPr="00D518C8" w:rsidRDefault="00587A18" w:rsidP="00587A18">
      <w:pPr>
        <w:ind w:left="708"/>
        <w:rPr>
          <w:rFonts w:ascii="Gill Sans" w:hAnsi="Gill Sans"/>
          <w:b/>
        </w:rPr>
      </w:pPr>
      <w:r w:rsidRPr="00D518C8">
        <w:rPr>
          <w:rFonts w:ascii="Gill Sans" w:hAnsi="Gill Sans"/>
          <w:b/>
        </w:rPr>
        <w:tab/>
      </w:r>
      <w:r w:rsidRPr="00D518C8">
        <w:rPr>
          <w:rFonts w:ascii="Gill Sans" w:hAnsi="Gill Sans"/>
          <w:b/>
        </w:rPr>
        <w:tab/>
      </w:r>
      <w:r w:rsidRPr="00D518C8">
        <w:rPr>
          <w:rFonts w:ascii="Gill Sans" w:hAnsi="Gill Sans"/>
          <w:b/>
        </w:rPr>
        <w:tab/>
        <w:t xml:space="preserve">       (Şekil-11)</w:t>
      </w:r>
    </w:p>
    <w:p w:rsidR="00587A18" w:rsidRPr="00D518C8" w:rsidRDefault="00587A18" w:rsidP="00587A18">
      <w:pPr>
        <w:ind w:left="708"/>
        <w:rPr>
          <w:rFonts w:ascii="Gill Sans" w:hAnsi="Gill Sans"/>
          <w:b/>
        </w:rPr>
      </w:pPr>
    </w:p>
    <w:p w:rsidR="00587A18" w:rsidRPr="00D518C8" w:rsidRDefault="00587A18" w:rsidP="00587A18">
      <w:pPr>
        <w:ind w:left="708"/>
        <w:rPr>
          <w:rFonts w:ascii="Gill Sans" w:hAnsi="Gill Sans"/>
          <w:b/>
        </w:rPr>
      </w:pPr>
      <w:r w:rsidRPr="00D518C8">
        <w:rPr>
          <w:rFonts w:ascii="Gill Sans" w:hAnsi="Gill Sans"/>
          <w:b/>
        </w:rPr>
        <w:t xml:space="preserve">Karşınıza devir fişi gelecektir. Stok kodu kısmından </w:t>
      </w:r>
      <w:proofErr w:type="gramStart"/>
      <w:r w:rsidRPr="00D518C8">
        <w:rPr>
          <w:rFonts w:ascii="Gill Sans" w:hAnsi="Gill Sans"/>
          <w:b/>
          <w:color w:val="FF0000"/>
        </w:rPr>
        <w:t>Mouse</w:t>
      </w:r>
      <w:r w:rsidRPr="00D518C8">
        <w:rPr>
          <w:rFonts w:ascii="Gill Sans" w:hAnsi="Gill Sans"/>
          <w:b/>
        </w:rPr>
        <w:t xml:space="preserve">  veya</w:t>
      </w:r>
      <w:proofErr w:type="gramEnd"/>
      <w:r w:rsidRPr="00D518C8">
        <w:rPr>
          <w:rFonts w:ascii="Gill Sans" w:hAnsi="Gill Sans"/>
          <w:b/>
        </w:rPr>
        <w:t xml:space="preserve"> </w:t>
      </w:r>
      <w:proofErr w:type="spellStart"/>
      <w:r w:rsidRPr="00D518C8">
        <w:rPr>
          <w:rFonts w:ascii="Gill Sans" w:hAnsi="Gill Sans"/>
          <w:b/>
          <w:color w:val="FF0000"/>
        </w:rPr>
        <w:t>Alt+Enter</w:t>
      </w:r>
      <w:proofErr w:type="spellEnd"/>
      <w:r w:rsidRPr="00D518C8">
        <w:rPr>
          <w:rFonts w:ascii="Gill Sans" w:hAnsi="Gill Sans"/>
          <w:b/>
        </w:rPr>
        <w:t xml:space="preserve"> tuşuyla stok kart listesi çağrılır. Kartlar seçilip gerekli bilgiler doldurulur. </w:t>
      </w:r>
    </w:p>
    <w:p w:rsidR="00587A18" w:rsidRPr="00D518C8" w:rsidRDefault="00587A18" w:rsidP="00587A18">
      <w:pPr>
        <w:ind w:left="708"/>
        <w:rPr>
          <w:rFonts w:ascii="Gill Sans" w:hAnsi="Gill Sans"/>
          <w:b/>
          <w:color w:val="FF0000"/>
        </w:rPr>
      </w:pPr>
      <w:r w:rsidRPr="00D518C8">
        <w:rPr>
          <w:rFonts w:ascii="Gill Sans" w:hAnsi="Gill Sans"/>
          <w:b/>
          <w:color w:val="FF0000"/>
        </w:rPr>
        <w:t>(Şekil-12)</w:t>
      </w:r>
    </w:p>
    <w:p w:rsidR="00587A18" w:rsidRPr="00D518C8" w:rsidRDefault="00587A18" w:rsidP="00587A18">
      <w:pPr>
        <w:ind w:left="708"/>
        <w:rPr>
          <w:rFonts w:ascii="Gill Sans" w:hAnsi="Gill Sans"/>
          <w:b/>
        </w:rPr>
      </w:pPr>
    </w:p>
    <w:p w:rsidR="00587A18" w:rsidRPr="00D518C8" w:rsidRDefault="00587A18" w:rsidP="00587A18">
      <w:pPr>
        <w:ind w:left="708"/>
        <w:jc w:val="center"/>
        <w:rPr>
          <w:rFonts w:ascii="Gill Sans" w:hAnsi="Gill Sans"/>
          <w:b/>
        </w:rPr>
      </w:pPr>
      <w:r>
        <w:rPr>
          <w:rFonts w:ascii="Gill Sans" w:hAnsi="Gill Sans"/>
          <w:b/>
          <w:noProof/>
        </w:rPr>
        <w:drawing>
          <wp:inline distT="0" distB="0" distL="0" distR="0">
            <wp:extent cx="5149850" cy="2648585"/>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9850" cy="2648585"/>
                    </a:xfrm>
                    <a:prstGeom prst="rect">
                      <a:avLst/>
                    </a:prstGeom>
                    <a:noFill/>
                    <a:ln>
                      <a:noFill/>
                    </a:ln>
                  </pic:spPr>
                </pic:pic>
              </a:graphicData>
            </a:graphic>
          </wp:inline>
        </w:drawing>
      </w:r>
    </w:p>
    <w:p w:rsidR="00587A18" w:rsidRPr="00D518C8" w:rsidRDefault="00587A18" w:rsidP="00587A18">
      <w:pPr>
        <w:ind w:left="708"/>
        <w:rPr>
          <w:rFonts w:ascii="Gill Sans" w:hAnsi="Gill Sans"/>
          <w:b/>
          <w:color w:val="FF0000"/>
        </w:rPr>
      </w:pPr>
      <w:r w:rsidRPr="00D518C8">
        <w:rPr>
          <w:rFonts w:ascii="Gill Sans" w:hAnsi="Gill Sans"/>
          <w:b/>
        </w:rPr>
        <w:tab/>
      </w:r>
      <w:r w:rsidRPr="00D518C8">
        <w:rPr>
          <w:rFonts w:ascii="Gill Sans" w:hAnsi="Gill Sans"/>
          <w:b/>
        </w:rPr>
        <w:tab/>
      </w:r>
      <w:r w:rsidRPr="00D518C8">
        <w:rPr>
          <w:rFonts w:ascii="Gill Sans" w:hAnsi="Gill Sans"/>
          <w:b/>
        </w:rPr>
        <w:tab/>
      </w:r>
      <w:r w:rsidRPr="00D518C8">
        <w:rPr>
          <w:rFonts w:ascii="Gill Sans" w:hAnsi="Gill Sans"/>
          <w:b/>
        </w:rPr>
        <w:tab/>
        <w:t xml:space="preserve">               (Şekil-12)</w:t>
      </w:r>
    </w:p>
    <w:p w:rsidR="00587A18" w:rsidRPr="00D518C8" w:rsidRDefault="00587A18" w:rsidP="00587A18">
      <w:pPr>
        <w:ind w:left="708"/>
        <w:rPr>
          <w:rFonts w:ascii="Gill Sans" w:hAnsi="Gill Sans"/>
          <w:b/>
        </w:rPr>
      </w:pPr>
    </w:p>
    <w:p w:rsidR="00587A18" w:rsidRPr="00D518C8" w:rsidRDefault="00587A18" w:rsidP="00587A18">
      <w:pPr>
        <w:ind w:left="708"/>
        <w:rPr>
          <w:rFonts w:ascii="Gill Sans" w:hAnsi="Gill Sans"/>
          <w:b/>
        </w:rPr>
      </w:pPr>
      <w:r w:rsidRPr="00D518C8">
        <w:rPr>
          <w:rFonts w:ascii="Gill Sans" w:hAnsi="Gill Sans"/>
          <w:b/>
        </w:rPr>
        <w:t xml:space="preserve">Kayıt esnasında eğer </w:t>
      </w:r>
      <w:r w:rsidRPr="00D518C8">
        <w:rPr>
          <w:rFonts w:ascii="Gill Sans" w:hAnsi="Gill Sans"/>
          <w:b/>
          <w:color w:val="FF0000"/>
        </w:rPr>
        <w:t>ANA DEPO KODU BELİRTİLMEMİŞ!</w:t>
      </w:r>
      <w:r w:rsidRPr="00D518C8">
        <w:rPr>
          <w:rFonts w:ascii="Gill Sans" w:hAnsi="Gill Sans"/>
          <w:b/>
        </w:rPr>
        <w:t xml:space="preserve"> Mesajı gelirse               </w:t>
      </w:r>
      <w:r w:rsidRPr="00D518C8">
        <w:rPr>
          <w:rFonts w:ascii="Gill Sans" w:hAnsi="Gill Sans"/>
          <w:b/>
          <w:color w:val="FF0000"/>
        </w:rPr>
        <w:t>Ek Bilgiler</w:t>
      </w:r>
      <w:r w:rsidRPr="00D518C8">
        <w:rPr>
          <w:rFonts w:ascii="Gill Sans" w:hAnsi="Gill Sans"/>
          <w:b/>
        </w:rPr>
        <w:t xml:space="preserve"> sekmesindeki Depo </w:t>
      </w:r>
      <w:proofErr w:type="gramStart"/>
      <w:r w:rsidRPr="00D518C8">
        <w:rPr>
          <w:rFonts w:ascii="Gill Sans" w:hAnsi="Gill Sans"/>
          <w:b/>
        </w:rPr>
        <w:t xml:space="preserve">Koduna  </w:t>
      </w:r>
      <w:r w:rsidRPr="00D518C8">
        <w:rPr>
          <w:rFonts w:ascii="Gill Sans" w:hAnsi="Gill Sans"/>
          <w:b/>
          <w:color w:val="FF0000"/>
        </w:rPr>
        <w:t>D</w:t>
      </w:r>
      <w:proofErr w:type="gramEnd"/>
      <w:r w:rsidRPr="00D518C8">
        <w:rPr>
          <w:rFonts w:ascii="Gill Sans" w:hAnsi="Gill Sans"/>
          <w:b/>
          <w:color w:val="FF0000"/>
        </w:rPr>
        <w:t>-01</w:t>
      </w:r>
      <w:r w:rsidRPr="00D518C8">
        <w:rPr>
          <w:rFonts w:ascii="Gill Sans" w:hAnsi="Gill Sans"/>
          <w:b/>
        </w:rPr>
        <w:t xml:space="preserve"> yazılır </w:t>
      </w:r>
      <w:r w:rsidRPr="00D518C8">
        <w:rPr>
          <w:rFonts w:ascii="Gill Sans" w:hAnsi="Gill Sans"/>
          <w:b/>
          <w:color w:val="FF0000"/>
        </w:rPr>
        <w:t>F2-Kayıt</w:t>
      </w:r>
      <w:r w:rsidRPr="00D518C8">
        <w:rPr>
          <w:rFonts w:ascii="Gill Sans" w:hAnsi="Gill Sans"/>
          <w:b/>
        </w:rPr>
        <w:t xml:space="preserve"> tuşu ile kayıt edilir. </w:t>
      </w:r>
      <w:r w:rsidRPr="00D518C8">
        <w:rPr>
          <w:rFonts w:ascii="Gill Sans" w:hAnsi="Gill Sans"/>
          <w:b/>
          <w:color w:val="FF0000"/>
        </w:rPr>
        <w:t>(Şekil-13)</w:t>
      </w:r>
    </w:p>
    <w:p w:rsidR="00587A18" w:rsidRPr="00D518C8" w:rsidRDefault="00587A18" w:rsidP="00587A18">
      <w:pPr>
        <w:ind w:left="708"/>
        <w:rPr>
          <w:rFonts w:ascii="Gill Sans" w:hAnsi="Gill Sans"/>
          <w:b/>
        </w:rPr>
      </w:pPr>
    </w:p>
    <w:p w:rsidR="00587A18" w:rsidRPr="00D518C8" w:rsidRDefault="00587A18" w:rsidP="00587A18">
      <w:pPr>
        <w:ind w:left="708"/>
        <w:rPr>
          <w:rFonts w:ascii="Gill Sans" w:hAnsi="Gill Sans"/>
          <w:b/>
        </w:rPr>
      </w:pPr>
      <w:r>
        <w:rPr>
          <w:rFonts w:ascii="Gill Sans" w:hAnsi="Gill Sans"/>
          <w:b/>
          <w:noProof/>
        </w:rPr>
        <w:drawing>
          <wp:inline distT="0" distB="0" distL="0" distR="0">
            <wp:extent cx="3329940" cy="854075"/>
            <wp:effectExtent l="0" t="0" r="3810" b="317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29940" cy="854075"/>
                    </a:xfrm>
                    <a:prstGeom prst="rect">
                      <a:avLst/>
                    </a:prstGeom>
                    <a:noFill/>
                    <a:ln>
                      <a:noFill/>
                    </a:ln>
                  </pic:spPr>
                </pic:pic>
              </a:graphicData>
            </a:graphic>
          </wp:inline>
        </w:drawing>
      </w:r>
    </w:p>
    <w:p w:rsidR="00587A18" w:rsidRPr="00D518C8" w:rsidRDefault="00587A18" w:rsidP="00587A18">
      <w:pPr>
        <w:ind w:left="708"/>
        <w:rPr>
          <w:rFonts w:ascii="Gill Sans" w:hAnsi="Gill Sans"/>
          <w:b/>
        </w:rPr>
      </w:pPr>
      <w:r w:rsidRPr="00D518C8">
        <w:rPr>
          <w:rFonts w:ascii="Gill Sans" w:hAnsi="Gill Sans"/>
          <w:b/>
        </w:rPr>
        <w:tab/>
      </w:r>
      <w:r w:rsidRPr="00D518C8">
        <w:rPr>
          <w:rFonts w:ascii="Gill Sans" w:hAnsi="Gill Sans"/>
          <w:b/>
        </w:rPr>
        <w:tab/>
      </w:r>
      <w:r w:rsidRPr="00D518C8">
        <w:rPr>
          <w:rFonts w:ascii="Gill Sans" w:hAnsi="Gill Sans"/>
          <w:b/>
        </w:rPr>
        <w:tab/>
        <w:t>(Şekil-13)</w:t>
      </w:r>
    </w:p>
    <w:p w:rsidR="00587A18" w:rsidRPr="00D518C8" w:rsidRDefault="00587A18" w:rsidP="00587A18">
      <w:pPr>
        <w:ind w:left="708"/>
        <w:rPr>
          <w:rFonts w:ascii="Gill Sans" w:hAnsi="Gill Sans"/>
          <w:b/>
          <w:color w:val="FF0000"/>
        </w:rPr>
      </w:pPr>
      <w:r w:rsidRPr="00D518C8">
        <w:rPr>
          <w:rFonts w:ascii="Gill Sans" w:hAnsi="Gill Sans"/>
          <w:b/>
        </w:rPr>
        <w:tab/>
      </w: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rPr>
      </w:pPr>
      <w:r w:rsidRPr="00D518C8">
        <w:rPr>
          <w:rFonts w:ascii="Gill Sans" w:hAnsi="Gill Sans"/>
          <w:b/>
          <w:color w:val="FF0000"/>
        </w:rPr>
        <w:t xml:space="preserve">STOK </w:t>
      </w:r>
      <w:proofErr w:type="gramStart"/>
      <w:r w:rsidRPr="00D518C8">
        <w:rPr>
          <w:rFonts w:ascii="Gill Sans" w:hAnsi="Gill Sans"/>
          <w:b/>
          <w:color w:val="FF0000"/>
        </w:rPr>
        <w:t xml:space="preserve">RAPORLAR : </w:t>
      </w:r>
      <w:r w:rsidRPr="00D518C8">
        <w:rPr>
          <w:rFonts w:ascii="Gill Sans" w:hAnsi="Gill Sans"/>
          <w:b/>
          <w:color w:val="000000"/>
        </w:rPr>
        <w:t>S</w:t>
      </w:r>
      <w:r w:rsidRPr="00D518C8">
        <w:rPr>
          <w:rFonts w:ascii="Gill Sans" w:hAnsi="Gill Sans"/>
          <w:b/>
        </w:rPr>
        <w:t>tok</w:t>
      </w:r>
      <w:proofErr w:type="gramEnd"/>
      <w:r w:rsidRPr="00D518C8">
        <w:rPr>
          <w:rFonts w:ascii="Gill Sans" w:hAnsi="Gill Sans"/>
          <w:b/>
        </w:rPr>
        <w:t xml:space="preserve"> modülü ile ilgili sonuçların alınabilmesi için çok detaylı ve esnek raporların listesini almak için kullanılır.</w:t>
      </w: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rPr>
      </w:pPr>
      <w:r w:rsidRPr="00D518C8">
        <w:rPr>
          <w:rFonts w:ascii="Gill Sans" w:hAnsi="Gill Sans"/>
          <w:b/>
        </w:rPr>
        <w:t xml:space="preserve">Yapılan hareketler sonucu NF001 </w:t>
      </w:r>
      <w:proofErr w:type="gramStart"/>
      <w:r w:rsidRPr="00D518C8">
        <w:rPr>
          <w:rFonts w:ascii="Gill Sans" w:hAnsi="Gill Sans"/>
          <w:b/>
        </w:rPr>
        <w:t xml:space="preserve">kodunun  </w:t>
      </w:r>
      <w:r w:rsidRPr="00D518C8">
        <w:rPr>
          <w:rFonts w:ascii="Gill Sans" w:hAnsi="Gill Sans"/>
          <w:b/>
          <w:color w:val="FF0000"/>
        </w:rPr>
        <w:t>Bakiyesini</w:t>
      </w:r>
      <w:proofErr w:type="gramEnd"/>
      <w:r w:rsidRPr="00D518C8">
        <w:rPr>
          <w:rFonts w:ascii="Gill Sans" w:hAnsi="Gill Sans"/>
          <w:b/>
        </w:rPr>
        <w:t xml:space="preserve"> raporlarda görmek için </w:t>
      </w:r>
    </w:p>
    <w:p w:rsidR="00587A18" w:rsidRPr="00D518C8" w:rsidRDefault="00587A18" w:rsidP="00587A18">
      <w:pPr>
        <w:ind w:left="708"/>
        <w:rPr>
          <w:rFonts w:ascii="Gill Sans" w:hAnsi="Gill Sans"/>
          <w:b/>
          <w:color w:val="FF0000"/>
        </w:rPr>
      </w:pPr>
      <w:r w:rsidRPr="00D518C8">
        <w:rPr>
          <w:rFonts w:ascii="Gill Sans" w:hAnsi="Gill Sans"/>
          <w:b/>
        </w:rPr>
        <w:t xml:space="preserve">Stok </w:t>
      </w:r>
      <w:proofErr w:type="gramStart"/>
      <w:r w:rsidRPr="00D518C8">
        <w:rPr>
          <w:rFonts w:ascii="Gill Sans" w:hAnsi="Gill Sans"/>
          <w:b/>
        </w:rPr>
        <w:t>modülünden</w:t>
      </w:r>
      <w:proofErr w:type="gramEnd"/>
      <w:r w:rsidRPr="00D518C8">
        <w:rPr>
          <w:rFonts w:ascii="Gill Sans" w:hAnsi="Gill Sans"/>
          <w:b/>
        </w:rPr>
        <w:t xml:space="preserve">; </w:t>
      </w:r>
      <w:r w:rsidRPr="00D518C8">
        <w:rPr>
          <w:rFonts w:ascii="Gill Sans" w:hAnsi="Gill Sans"/>
          <w:b/>
          <w:color w:val="FF0000"/>
        </w:rPr>
        <w:t>Raporlar</w:t>
      </w:r>
      <w:r w:rsidRPr="00D518C8">
        <w:rPr>
          <w:rFonts w:ascii="Gill Sans" w:hAnsi="Gill Sans"/>
          <w:b/>
        </w:rPr>
        <w:t xml:space="preserve">, </w:t>
      </w:r>
      <w:r w:rsidRPr="00D518C8">
        <w:rPr>
          <w:rFonts w:ascii="Gill Sans" w:hAnsi="Gill Sans"/>
          <w:b/>
          <w:color w:val="FF0000"/>
        </w:rPr>
        <w:t>Bakiye Listeleri</w:t>
      </w:r>
      <w:r w:rsidRPr="00D518C8">
        <w:rPr>
          <w:rFonts w:ascii="Gill Sans" w:hAnsi="Gill Sans"/>
          <w:b/>
        </w:rPr>
        <w:t xml:space="preserve">, </w:t>
      </w:r>
      <w:r w:rsidRPr="00D518C8">
        <w:rPr>
          <w:rFonts w:ascii="Gill Sans" w:hAnsi="Gill Sans"/>
          <w:b/>
          <w:color w:val="FF0000"/>
        </w:rPr>
        <w:t>Bakiye Listesi</w:t>
      </w:r>
      <w:r w:rsidRPr="00D518C8">
        <w:rPr>
          <w:rFonts w:ascii="Gill Sans" w:hAnsi="Gill Sans"/>
          <w:b/>
        </w:rPr>
        <w:t xml:space="preserve"> bölümünden girilir. Birinci ve ikinci değer kısımlarına NF001 kodunu yazalım. </w:t>
      </w:r>
      <w:r w:rsidRPr="00D518C8">
        <w:rPr>
          <w:rFonts w:ascii="Gill Sans" w:hAnsi="Gill Sans"/>
          <w:b/>
          <w:color w:val="FF0000"/>
        </w:rPr>
        <w:t xml:space="preserve">F2=&gt;Görüntüle </w:t>
      </w:r>
      <w:r w:rsidRPr="00D518C8">
        <w:rPr>
          <w:rFonts w:ascii="Gill Sans" w:hAnsi="Gill Sans"/>
          <w:b/>
        </w:rPr>
        <w:t xml:space="preserve">tuşuna basıldığında listeyi ekranda verir. </w:t>
      </w:r>
      <w:r w:rsidRPr="00D518C8">
        <w:rPr>
          <w:rFonts w:ascii="Gill Sans" w:hAnsi="Gill Sans"/>
          <w:b/>
          <w:color w:val="FF0000"/>
        </w:rPr>
        <w:t>(Şekil-14)</w:t>
      </w:r>
    </w:p>
    <w:p w:rsidR="00587A18" w:rsidRPr="00D518C8" w:rsidRDefault="00587A18" w:rsidP="00587A18">
      <w:pPr>
        <w:ind w:left="708"/>
        <w:rPr>
          <w:rFonts w:ascii="Gill Sans" w:hAnsi="Gill Sans"/>
          <w:b/>
          <w:color w:val="FF0000"/>
        </w:rPr>
      </w:pPr>
    </w:p>
    <w:p w:rsidR="00587A18" w:rsidRPr="00D518C8" w:rsidRDefault="00587A18" w:rsidP="00587A18">
      <w:pPr>
        <w:ind w:left="708"/>
        <w:jc w:val="center"/>
        <w:rPr>
          <w:rFonts w:ascii="Gill Sans" w:hAnsi="Gill Sans"/>
          <w:b/>
        </w:rPr>
      </w:pPr>
      <w:r>
        <w:rPr>
          <w:rFonts w:ascii="Gill Sans" w:hAnsi="Gill Sans"/>
          <w:b/>
          <w:noProof/>
        </w:rPr>
        <w:drawing>
          <wp:inline distT="0" distB="0" distL="0" distR="0">
            <wp:extent cx="5149850" cy="2682875"/>
            <wp:effectExtent l="0" t="0" r="0" b="317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49850" cy="2682875"/>
                    </a:xfrm>
                    <a:prstGeom prst="rect">
                      <a:avLst/>
                    </a:prstGeom>
                    <a:noFill/>
                    <a:ln>
                      <a:noFill/>
                    </a:ln>
                  </pic:spPr>
                </pic:pic>
              </a:graphicData>
            </a:graphic>
          </wp:inline>
        </w:drawing>
      </w:r>
    </w:p>
    <w:p w:rsidR="00587A18" w:rsidRPr="00D518C8" w:rsidRDefault="00587A18" w:rsidP="00587A18">
      <w:pPr>
        <w:ind w:left="708"/>
        <w:rPr>
          <w:rFonts w:ascii="Gill Sans" w:hAnsi="Gill Sans"/>
          <w:b/>
        </w:rPr>
      </w:pP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rPr>
        <w:t>(Şekil-14)</w:t>
      </w:r>
    </w:p>
    <w:p w:rsidR="00587A18" w:rsidRPr="00D518C8" w:rsidRDefault="00587A18" w:rsidP="00587A18">
      <w:pPr>
        <w:ind w:left="708"/>
        <w:rPr>
          <w:rFonts w:ascii="Gill Sans" w:hAnsi="Gill Sans"/>
          <w:b/>
        </w:rPr>
      </w:pPr>
    </w:p>
    <w:p w:rsidR="00587A18" w:rsidRPr="00D518C8" w:rsidRDefault="00587A18" w:rsidP="00587A18">
      <w:pPr>
        <w:ind w:left="708"/>
        <w:rPr>
          <w:rFonts w:ascii="Gill Sans" w:hAnsi="Gill Sans"/>
          <w:b/>
        </w:rPr>
      </w:pPr>
      <w:r w:rsidRPr="00D518C8">
        <w:rPr>
          <w:rFonts w:ascii="Gill Sans" w:hAnsi="Gill Sans"/>
          <w:b/>
          <w:color w:val="FF0000"/>
        </w:rPr>
        <w:t>NOT:</w:t>
      </w:r>
      <w:r w:rsidRPr="00D518C8">
        <w:rPr>
          <w:rFonts w:ascii="Gill Sans" w:hAnsi="Gill Sans"/>
          <w:b/>
        </w:rPr>
        <w:t xml:space="preserve"> Eğer rapordaki bilgiyi </w:t>
      </w:r>
      <w:proofErr w:type="spellStart"/>
      <w:r w:rsidRPr="00D518C8">
        <w:rPr>
          <w:rFonts w:ascii="Gill Sans" w:hAnsi="Gill Sans"/>
          <w:b/>
          <w:color w:val="FF0000"/>
        </w:rPr>
        <w:t>EXCEL</w:t>
      </w:r>
      <w:r w:rsidRPr="00D518C8">
        <w:rPr>
          <w:rFonts w:ascii="Gill Sans" w:hAnsi="Gill Sans"/>
          <w:b/>
        </w:rPr>
        <w:t>’e</w:t>
      </w:r>
      <w:proofErr w:type="spellEnd"/>
      <w:r w:rsidRPr="00D518C8">
        <w:rPr>
          <w:rFonts w:ascii="Gill Sans" w:hAnsi="Gill Sans"/>
          <w:b/>
        </w:rPr>
        <w:t xml:space="preserve"> aktarmak istersek </w:t>
      </w:r>
      <w:r w:rsidRPr="00D518C8">
        <w:rPr>
          <w:rFonts w:ascii="Gill Sans" w:hAnsi="Gill Sans"/>
          <w:b/>
          <w:color w:val="FF0000"/>
        </w:rPr>
        <w:t>F5-Excel</w:t>
      </w:r>
      <w:r w:rsidRPr="00D518C8">
        <w:rPr>
          <w:rFonts w:ascii="Gill Sans" w:hAnsi="Gill Sans"/>
          <w:b/>
        </w:rPr>
        <w:t xml:space="preserve"> tuşuna basılır, karşımıza </w:t>
      </w:r>
      <w:r w:rsidRPr="00D518C8">
        <w:rPr>
          <w:rFonts w:ascii="Gill Sans" w:hAnsi="Gill Sans"/>
          <w:b/>
          <w:color w:val="FF0000"/>
        </w:rPr>
        <w:t>Şekil-15</w:t>
      </w:r>
      <w:r w:rsidRPr="00D518C8">
        <w:rPr>
          <w:rFonts w:ascii="Gill Sans" w:hAnsi="Gill Sans"/>
          <w:b/>
        </w:rPr>
        <w:t xml:space="preserve"> teki ekran gelecektir.</w:t>
      </w:r>
    </w:p>
    <w:p w:rsidR="00587A18" w:rsidRPr="00D518C8" w:rsidRDefault="00587A18" w:rsidP="00587A18">
      <w:pPr>
        <w:ind w:left="708"/>
        <w:rPr>
          <w:rFonts w:ascii="Gill Sans" w:hAnsi="Gill Sans"/>
          <w:b/>
        </w:rPr>
      </w:pPr>
    </w:p>
    <w:p w:rsidR="00587A18" w:rsidRPr="00D518C8" w:rsidRDefault="00587A18" w:rsidP="00587A18">
      <w:pPr>
        <w:ind w:left="708"/>
        <w:rPr>
          <w:rFonts w:ascii="Gill Sans" w:hAnsi="Gill Sans"/>
          <w:b/>
        </w:rPr>
      </w:pPr>
      <w:r>
        <w:rPr>
          <w:rFonts w:ascii="Gill Sans" w:hAnsi="Gill Sans"/>
          <w:b/>
          <w:noProof/>
        </w:rPr>
        <w:drawing>
          <wp:inline distT="0" distB="0" distL="0" distR="0">
            <wp:extent cx="3674745" cy="2156460"/>
            <wp:effectExtent l="0" t="0" r="190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674745" cy="2156460"/>
                    </a:xfrm>
                    <a:prstGeom prst="rect">
                      <a:avLst/>
                    </a:prstGeom>
                    <a:noFill/>
                    <a:ln>
                      <a:noFill/>
                    </a:ln>
                  </pic:spPr>
                </pic:pic>
              </a:graphicData>
            </a:graphic>
          </wp:inline>
        </w:drawing>
      </w:r>
    </w:p>
    <w:p w:rsidR="00587A18" w:rsidRPr="00D518C8" w:rsidRDefault="00587A18" w:rsidP="00587A18">
      <w:pPr>
        <w:ind w:left="708"/>
        <w:rPr>
          <w:rFonts w:ascii="Gill Sans" w:hAnsi="Gill Sans"/>
          <w:b/>
        </w:rPr>
      </w:pPr>
      <w:r w:rsidRPr="00D518C8">
        <w:rPr>
          <w:rFonts w:ascii="Gill Sans" w:hAnsi="Gill Sans"/>
          <w:b/>
        </w:rPr>
        <w:tab/>
      </w:r>
      <w:r w:rsidRPr="00D518C8">
        <w:rPr>
          <w:rFonts w:ascii="Gill Sans" w:hAnsi="Gill Sans"/>
          <w:b/>
        </w:rPr>
        <w:tab/>
      </w:r>
      <w:r w:rsidRPr="00D518C8">
        <w:rPr>
          <w:rFonts w:ascii="Gill Sans" w:hAnsi="Gill Sans"/>
          <w:b/>
        </w:rPr>
        <w:tab/>
        <w:t>(Şekil-15)</w:t>
      </w:r>
    </w:p>
    <w:p w:rsidR="00587A18" w:rsidRPr="00D518C8" w:rsidRDefault="00587A18" w:rsidP="00587A18">
      <w:pPr>
        <w:ind w:left="708"/>
        <w:rPr>
          <w:rFonts w:ascii="Gill Sans" w:hAnsi="Gill Sans"/>
          <w:b/>
        </w:rPr>
      </w:pPr>
    </w:p>
    <w:p w:rsidR="00587A18" w:rsidRPr="00D518C8" w:rsidRDefault="00587A18" w:rsidP="00587A18">
      <w:pPr>
        <w:ind w:left="708"/>
        <w:rPr>
          <w:rFonts w:ascii="Gill Sans" w:hAnsi="Gill Sans"/>
          <w:b/>
          <w:color w:val="FF0000"/>
        </w:rPr>
      </w:pPr>
      <w:r w:rsidRPr="00D518C8">
        <w:rPr>
          <w:rFonts w:ascii="Gill Sans" w:hAnsi="Gill Sans"/>
          <w:b/>
          <w:color w:val="FF0000"/>
        </w:rPr>
        <w:t>Kaydet</w:t>
      </w:r>
      <w:r w:rsidRPr="00D518C8">
        <w:rPr>
          <w:rFonts w:ascii="Gill Sans" w:hAnsi="Gill Sans"/>
          <w:b/>
        </w:rPr>
        <w:t xml:space="preserve"> seçildiği anda ise otomatik olarak Excel sayfası açılır.( Oluşturduğu Excel dosyasını aramamıza gerek kalmadan otomatik açılır.) </w:t>
      </w:r>
      <w:r w:rsidRPr="00D518C8">
        <w:rPr>
          <w:rFonts w:ascii="Gill Sans" w:hAnsi="Gill Sans"/>
          <w:b/>
          <w:color w:val="FF0000"/>
        </w:rPr>
        <w:t>Sekil-16</w:t>
      </w:r>
      <w:proofErr w:type="gramStart"/>
      <w:r w:rsidRPr="00D518C8">
        <w:rPr>
          <w:rFonts w:ascii="Gill Sans" w:hAnsi="Gill Sans"/>
          <w:b/>
          <w:color w:val="FF0000"/>
        </w:rPr>
        <w:t>)</w:t>
      </w:r>
      <w:proofErr w:type="gramEnd"/>
    </w:p>
    <w:p w:rsidR="00587A18" w:rsidRPr="00D518C8" w:rsidRDefault="00587A18" w:rsidP="00587A18">
      <w:pPr>
        <w:ind w:left="708"/>
        <w:rPr>
          <w:rFonts w:ascii="Gill Sans" w:hAnsi="Gill Sans"/>
          <w:b/>
        </w:rPr>
      </w:pPr>
    </w:p>
    <w:p w:rsidR="00587A18" w:rsidRPr="00D518C8" w:rsidRDefault="00587A18" w:rsidP="00587A18">
      <w:pPr>
        <w:ind w:left="708"/>
        <w:rPr>
          <w:rFonts w:ascii="Gill Sans" w:hAnsi="Gill Sans"/>
          <w:b/>
        </w:rPr>
      </w:pPr>
      <w:r>
        <w:rPr>
          <w:rFonts w:ascii="Gill Sans" w:hAnsi="Gill Sans"/>
          <w:b/>
          <w:noProof/>
        </w:rPr>
        <w:drawing>
          <wp:inline distT="0" distB="0" distL="0" distR="0">
            <wp:extent cx="5158740" cy="3079750"/>
            <wp:effectExtent l="0" t="0" r="381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58740" cy="3079750"/>
                    </a:xfrm>
                    <a:prstGeom prst="rect">
                      <a:avLst/>
                    </a:prstGeom>
                    <a:noFill/>
                    <a:ln>
                      <a:noFill/>
                    </a:ln>
                  </pic:spPr>
                </pic:pic>
              </a:graphicData>
            </a:graphic>
          </wp:inline>
        </w:drawing>
      </w:r>
    </w:p>
    <w:p w:rsidR="00587A18" w:rsidRPr="00D518C8" w:rsidRDefault="00587A18" w:rsidP="00587A18">
      <w:pPr>
        <w:ind w:left="708"/>
        <w:rPr>
          <w:rFonts w:ascii="Gill Sans" w:hAnsi="Gill Sans"/>
          <w:b/>
        </w:rPr>
      </w:pPr>
      <w:r w:rsidRPr="00D518C8">
        <w:rPr>
          <w:rFonts w:ascii="Gill Sans" w:hAnsi="Gill Sans"/>
          <w:b/>
        </w:rPr>
        <w:tab/>
      </w:r>
      <w:r w:rsidRPr="00D518C8">
        <w:rPr>
          <w:rFonts w:ascii="Gill Sans" w:hAnsi="Gill Sans"/>
          <w:b/>
        </w:rPr>
        <w:tab/>
      </w:r>
      <w:r w:rsidRPr="00D518C8">
        <w:rPr>
          <w:rFonts w:ascii="Gill Sans" w:hAnsi="Gill Sans"/>
          <w:b/>
        </w:rPr>
        <w:tab/>
      </w:r>
      <w:r w:rsidRPr="00D518C8">
        <w:rPr>
          <w:rFonts w:ascii="Gill Sans" w:hAnsi="Gill Sans"/>
          <w:b/>
        </w:rPr>
        <w:tab/>
      </w:r>
      <w:r w:rsidRPr="00D518C8">
        <w:rPr>
          <w:rFonts w:ascii="Gill Sans" w:hAnsi="Gill Sans"/>
          <w:b/>
        </w:rPr>
        <w:tab/>
        <w:t>(Şekil-16)</w:t>
      </w:r>
    </w:p>
    <w:p w:rsidR="00587A18" w:rsidRPr="00D518C8" w:rsidRDefault="00587A18" w:rsidP="00587A18">
      <w:pPr>
        <w:ind w:left="708"/>
        <w:rPr>
          <w:rFonts w:ascii="Gill Sans" w:hAnsi="Gill Sans"/>
          <w:b/>
        </w:rPr>
      </w:pPr>
    </w:p>
    <w:p w:rsidR="00587A18" w:rsidRPr="00D518C8" w:rsidRDefault="00587A18" w:rsidP="00587A18">
      <w:pPr>
        <w:ind w:left="708"/>
        <w:rPr>
          <w:rFonts w:ascii="Gill Sans" w:hAnsi="Gill Sans"/>
          <w:b/>
          <w:color w:val="FF0000"/>
        </w:rPr>
      </w:pPr>
      <w:r w:rsidRPr="00D518C8">
        <w:rPr>
          <w:rFonts w:ascii="Gill Sans" w:hAnsi="Gill Sans"/>
          <w:b/>
          <w:color w:val="000000"/>
        </w:rPr>
        <w:t>F5-Excel</w:t>
      </w:r>
      <w:r w:rsidRPr="00D518C8">
        <w:rPr>
          <w:rFonts w:ascii="Gill Sans" w:hAnsi="Gill Sans"/>
          <w:b/>
        </w:rPr>
        <w:t xml:space="preserve"> yerine </w:t>
      </w:r>
      <w:r w:rsidRPr="00D518C8">
        <w:rPr>
          <w:rFonts w:ascii="Gill Sans" w:hAnsi="Gill Sans"/>
          <w:b/>
          <w:color w:val="FF0000"/>
        </w:rPr>
        <w:t xml:space="preserve">F2-Görüntüle </w:t>
      </w:r>
      <w:r w:rsidRPr="00D518C8">
        <w:rPr>
          <w:rFonts w:ascii="Gill Sans" w:hAnsi="Gill Sans"/>
          <w:b/>
        </w:rPr>
        <w:t>tuşuna basıldığında ise dökümü ekranda görebiliriz.</w:t>
      </w:r>
      <w:r w:rsidRPr="00D518C8">
        <w:rPr>
          <w:rFonts w:ascii="Gill Sans" w:hAnsi="Gill Sans"/>
          <w:b/>
          <w:color w:val="FF0000"/>
        </w:rPr>
        <w:t>(Şekil-17)</w:t>
      </w: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rPr>
      </w:pPr>
      <w:r>
        <w:rPr>
          <w:rFonts w:ascii="Gill Sans" w:hAnsi="Gill Sans"/>
          <w:b/>
          <w:noProof/>
        </w:rPr>
        <w:drawing>
          <wp:inline distT="0" distB="0" distL="0" distR="0">
            <wp:extent cx="4692650" cy="267398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92650" cy="2673985"/>
                    </a:xfrm>
                    <a:prstGeom prst="rect">
                      <a:avLst/>
                    </a:prstGeom>
                    <a:noFill/>
                    <a:ln>
                      <a:noFill/>
                    </a:ln>
                  </pic:spPr>
                </pic:pic>
              </a:graphicData>
            </a:graphic>
          </wp:inline>
        </w:drawing>
      </w:r>
    </w:p>
    <w:p w:rsidR="00587A18" w:rsidRPr="00D518C8" w:rsidRDefault="00587A18" w:rsidP="00587A18">
      <w:pPr>
        <w:ind w:left="708"/>
        <w:rPr>
          <w:rFonts w:ascii="Gill Sans" w:hAnsi="Gill Sans"/>
          <w:b/>
        </w:rPr>
      </w:pP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rPr>
        <w:t>(Şekil-17)</w:t>
      </w: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r w:rsidRPr="00D518C8">
        <w:rPr>
          <w:rFonts w:ascii="Gill Sans" w:hAnsi="Gill Sans"/>
          <w:b/>
          <w:color w:val="FF0000"/>
        </w:rPr>
        <w:t xml:space="preserve">NOT: </w:t>
      </w:r>
      <w:r w:rsidRPr="00D518C8">
        <w:rPr>
          <w:rFonts w:ascii="Gill Sans" w:hAnsi="Gill Sans"/>
          <w:b/>
        </w:rPr>
        <w:t>Görüntüleme</w:t>
      </w:r>
      <w:r w:rsidRPr="00D518C8">
        <w:rPr>
          <w:rFonts w:ascii="Gill Sans" w:hAnsi="Gill Sans"/>
          <w:b/>
          <w:color w:val="FF0000"/>
        </w:rPr>
        <w:t xml:space="preserve"> </w:t>
      </w:r>
      <w:r w:rsidRPr="00D518C8">
        <w:rPr>
          <w:rFonts w:ascii="Gill Sans" w:hAnsi="Gill Sans"/>
          <w:b/>
        </w:rPr>
        <w:t xml:space="preserve">ekranında iken bilgisayarınız internete bağlı ise </w:t>
      </w:r>
      <w:r w:rsidRPr="00D518C8">
        <w:rPr>
          <w:rFonts w:ascii="Gill Sans" w:hAnsi="Gill Sans"/>
          <w:b/>
          <w:color w:val="FF0000"/>
        </w:rPr>
        <w:t>F5-Postala</w:t>
      </w:r>
      <w:r w:rsidRPr="00D518C8">
        <w:rPr>
          <w:rFonts w:ascii="Gill Sans" w:hAnsi="Gill Sans"/>
          <w:b/>
        </w:rPr>
        <w:t xml:space="preserve"> tuşuna basılarak karşı tarafa mail gönderilebilir. </w:t>
      </w:r>
      <w:r w:rsidRPr="00D518C8">
        <w:rPr>
          <w:rFonts w:ascii="Gill Sans" w:hAnsi="Gill Sans"/>
          <w:b/>
          <w:color w:val="FF0000"/>
        </w:rPr>
        <w:t>(Şekil-18)</w:t>
      </w:r>
    </w:p>
    <w:p w:rsidR="00587A18" w:rsidRPr="00D518C8" w:rsidRDefault="00587A18" w:rsidP="00587A18">
      <w:pPr>
        <w:ind w:left="708"/>
        <w:rPr>
          <w:rFonts w:ascii="Gill Sans" w:hAnsi="Gill Sans"/>
          <w:b/>
        </w:rPr>
      </w:pPr>
    </w:p>
    <w:p w:rsidR="00587A18" w:rsidRPr="00D518C8" w:rsidRDefault="00587A18" w:rsidP="00587A18">
      <w:pPr>
        <w:ind w:left="708"/>
        <w:rPr>
          <w:rFonts w:ascii="Gill Sans" w:hAnsi="Gill Sans"/>
          <w:b/>
          <w:color w:val="FF0000"/>
        </w:rPr>
      </w:pPr>
      <w:r>
        <w:rPr>
          <w:rFonts w:ascii="Gill Sans" w:hAnsi="Gill Sans"/>
          <w:b/>
          <w:noProof/>
          <w:color w:val="FF0000"/>
        </w:rPr>
        <w:lastRenderedPageBreak/>
        <w:drawing>
          <wp:inline distT="0" distB="0" distL="0" distR="0">
            <wp:extent cx="4856480" cy="3648710"/>
            <wp:effectExtent l="0" t="0" r="1270" b="889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6480" cy="3648710"/>
                    </a:xfrm>
                    <a:prstGeom prst="rect">
                      <a:avLst/>
                    </a:prstGeom>
                    <a:noFill/>
                    <a:ln>
                      <a:noFill/>
                    </a:ln>
                  </pic:spPr>
                </pic:pic>
              </a:graphicData>
            </a:graphic>
          </wp:inline>
        </w:drawing>
      </w:r>
    </w:p>
    <w:p w:rsidR="00587A18" w:rsidRPr="00D518C8" w:rsidRDefault="00587A18" w:rsidP="00587A18">
      <w:pPr>
        <w:ind w:left="708"/>
        <w:rPr>
          <w:rFonts w:ascii="Gill Sans" w:hAnsi="Gill Sans"/>
          <w:b/>
          <w:color w:val="FF0000"/>
        </w:rPr>
      </w:pP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color w:val="FF0000"/>
        </w:rPr>
        <w:tab/>
      </w:r>
      <w:r w:rsidRPr="00D518C8">
        <w:rPr>
          <w:rFonts w:ascii="Gill Sans" w:hAnsi="Gill Sans"/>
          <w:b/>
        </w:rPr>
        <w:t>(Şekil-18)</w:t>
      </w: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p>
    <w:p w:rsidR="00587A18" w:rsidRPr="00D518C8" w:rsidRDefault="00587A18" w:rsidP="00587A18">
      <w:pPr>
        <w:ind w:left="708"/>
        <w:rPr>
          <w:rFonts w:ascii="Gill Sans" w:hAnsi="Gill Sans"/>
          <w:b/>
          <w:color w:val="FF0000"/>
        </w:rPr>
      </w:pPr>
      <w:bookmarkStart w:id="0" w:name="_GoBack"/>
      <w:bookmarkEnd w:id="0"/>
    </w:p>
    <w:sectPr w:rsidR="00587A18" w:rsidRPr="00D518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Gill Sans">
    <w:altName w:val="Century Gothic"/>
    <w:charset w:val="A2"/>
    <w:family w:val="swiss"/>
    <w:pitch w:val="variable"/>
    <w:sig w:usb0="00000007" w:usb1="00000000" w:usb2="00000000" w:usb3="00000000" w:csb0="00000093"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A18"/>
    <w:rsid w:val="00126DCB"/>
    <w:rsid w:val="00587A18"/>
    <w:rsid w:val="00EF1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A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7A18"/>
    <w:rPr>
      <w:rFonts w:ascii="Tahoma" w:hAnsi="Tahoma" w:cs="Tahoma"/>
      <w:sz w:val="16"/>
      <w:szCs w:val="16"/>
    </w:rPr>
  </w:style>
  <w:style w:type="character" w:customStyle="1" w:styleId="BalonMetniChar">
    <w:name w:val="Balon Metni Char"/>
    <w:basedOn w:val="VarsaylanParagrafYazTipi"/>
    <w:link w:val="BalonMetni"/>
    <w:uiPriority w:val="99"/>
    <w:semiHidden/>
    <w:rsid w:val="00587A18"/>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A1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7A18"/>
    <w:rPr>
      <w:rFonts w:ascii="Tahoma" w:hAnsi="Tahoma" w:cs="Tahoma"/>
      <w:sz w:val="16"/>
      <w:szCs w:val="16"/>
    </w:rPr>
  </w:style>
  <w:style w:type="character" w:customStyle="1" w:styleId="BalonMetniChar">
    <w:name w:val="Balon Metni Char"/>
    <w:basedOn w:val="VarsaylanParagrafYazTipi"/>
    <w:link w:val="BalonMetni"/>
    <w:uiPriority w:val="99"/>
    <w:semiHidden/>
    <w:rsid w:val="00587A18"/>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1167</Words>
  <Characters>6654</Characters>
  <Application>Microsoft Office Word</Application>
  <DocSecurity>0</DocSecurity>
  <Lines>55</Lines>
  <Paragraphs>15</Paragraphs>
  <ScaleCrop>false</ScaleCrop>
  <Company/>
  <LinksUpToDate>false</LinksUpToDate>
  <CharactersWithSpaces>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dc:creator>
  <cp:lastModifiedBy>muh</cp:lastModifiedBy>
  <cp:revision>1</cp:revision>
  <dcterms:created xsi:type="dcterms:W3CDTF">2015-04-13T17:00:00Z</dcterms:created>
  <dcterms:modified xsi:type="dcterms:W3CDTF">2015-04-13T17:00:00Z</dcterms:modified>
</cp:coreProperties>
</file>